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B2" w:rsidRDefault="008D3BB2" w:rsidP="00FC2005">
      <w:pPr>
        <w:pStyle w:val="a3"/>
        <w:rPr>
          <w:rFonts w:ascii="Times New Roman" w:hAnsi="Times New Roman" w:cs="Times New Roman"/>
          <w:sz w:val="28"/>
          <w:szCs w:val="28"/>
        </w:rPr>
      </w:pPr>
      <w:r>
        <w:rPr>
          <w:rFonts w:ascii="Times New Roman" w:hAnsi="Times New Roman" w:cs="Times New Roman"/>
          <w:b/>
          <w:bCs/>
          <w:sz w:val="28"/>
          <w:szCs w:val="28"/>
        </w:rPr>
        <w:t xml:space="preserve">               </w:t>
      </w:r>
      <w:r w:rsidRPr="0084526F">
        <w:rPr>
          <w:rFonts w:ascii="Times New Roman" w:hAnsi="Times New Roman" w:cs="Times New Roman"/>
          <w:b/>
          <w:bCs/>
          <w:sz w:val="28"/>
          <w:szCs w:val="28"/>
        </w:rPr>
        <w:t>Тема:</w:t>
      </w:r>
      <w:r w:rsidRPr="00A52707">
        <w:rPr>
          <w:rFonts w:ascii="Times New Roman" w:hAnsi="Times New Roman" w:cs="Times New Roman"/>
          <w:sz w:val="28"/>
          <w:szCs w:val="28"/>
        </w:rPr>
        <w:t xml:space="preserve"> </w:t>
      </w:r>
      <w:r>
        <w:rPr>
          <w:rFonts w:ascii="Times New Roman" w:hAnsi="Times New Roman" w:cs="Times New Roman"/>
          <w:sz w:val="28"/>
          <w:szCs w:val="28"/>
        </w:rPr>
        <w:t xml:space="preserve"> Внеклассное чтение. </w:t>
      </w:r>
      <w:r w:rsidRPr="00A52707">
        <w:rPr>
          <w:rFonts w:ascii="Times New Roman" w:hAnsi="Times New Roman" w:cs="Times New Roman"/>
          <w:sz w:val="28"/>
          <w:szCs w:val="28"/>
        </w:rPr>
        <w:t>Тво</w:t>
      </w:r>
      <w:r>
        <w:rPr>
          <w:rFonts w:ascii="Times New Roman" w:hAnsi="Times New Roman" w:cs="Times New Roman"/>
          <w:sz w:val="28"/>
          <w:szCs w:val="28"/>
        </w:rPr>
        <w:t xml:space="preserve">рчество </w:t>
      </w:r>
      <w:proofErr w:type="spellStart"/>
      <w:r>
        <w:rPr>
          <w:rFonts w:ascii="Times New Roman" w:hAnsi="Times New Roman" w:cs="Times New Roman"/>
          <w:sz w:val="28"/>
          <w:szCs w:val="28"/>
        </w:rPr>
        <w:t>Л.Н.Толстого</w:t>
      </w:r>
      <w:proofErr w:type="spellEnd"/>
      <w:r>
        <w:rPr>
          <w:rFonts w:ascii="Times New Roman" w:hAnsi="Times New Roman" w:cs="Times New Roman"/>
          <w:sz w:val="28"/>
          <w:szCs w:val="28"/>
        </w:rPr>
        <w:t>.</w:t>
      </w:r>
    </w:p>
    <w:p w:rsidR="00860BC6" w:rsidRPr="00A52707" w:rsidRDefault="00860BC6" w:rsidP="00FC2005">
      <w:pPr>
        <w:pStyle w:val="a3"/>
        <w:rPr>
          <w:rFonts w:ascii="Times New Roman" w:hAnsi="Times New Roman" w:cs="Times New Roman"/>
          <w:sz w:val="28"/>
          <w:szCs w:val="28"/>
        </w:rPr>
      </w:pPr>
      <w:bookmarkStart w:id="0" w:name="_GoBack"/>
      <w:bookmarkEnd w:id="0"/>
    </w:p>
    <w:p w:rsidR="008D3BB2" w:rsidRPr="00A52707" w:rsidRDefault="008D3BB2" w:rsidP="00FC2005">
      <w:pPr>
        <w:pStyle w:val="a3"/>
        <w:rPr>
          <w:rFonts w:ascii="Times New Roman" w:hAnsi="Times New Roman" w:cs="Times New Roman"/>
          <w:sz w:val="28"/>
          <w:szCs w:val="28"/>
        </w:rPr>
      </w:pPr>
      <w:r w:rsidRPr="0084526F">
        <w:rPr>
          <w:rFonts w:ascii="Times New Roman" w:hAnsi="Times New Roman" w:cs="Times New Roman"/>
          <w:b/>
          <w:bCs/>
          <w:sz w:val="28"/>
          <w:szCs w:val="28"/>
        </w:rPr>
        <w:t>Цели и задачи</w:t>
      </w:r>
      <w:r w:rsidRPr="00A52707">
        <w:rPr>
          <w:rFonts w:ascii="Times New Roman" w:hAnsi="Times New Roman" w:cs="Times New Roman"/>
          <w:sz w:val="28"/>
          <w:szCs w:val="28"/>
        </w:rPr>
        <w:t>:</w:t>
      </w:r>
    </w:p>
    <w:p w:rsidR="008D3BB2" w:rsidRPr="00A52707" w:rsidRDefault="008D3BB2" w:rsidP="00FC2005">
      <w:pPr>
        <w:pStyle w:val="a3"/>
        <w:rPr>
          <w:rFonts w:ascii="Times New Roman" w:hAnsi="Times New Roman" w:cs="Times New Roman"/>
          <w:sz w:val="28"/>
          <w:szCs w:val="28"/>
        </w:rPr>
      </w:pPr>
      <w:r w:rsidRPr="00A52707">
        <w:rPr>
          <w:rFonts w:ascii="Times New Roman" w:hAnsi="Times New Roman" w:cs="Times New Roman"/>
          <w:sz w:val="28"/>
          <w:szCs w:val="28"/>
        </w:rPr>
        <w:t>1) Образовательная. Обобщить читательский опыт по произведе</w:t>
      </w:r>
      <w:r>
        <w:rPr>
          <w:rFonts w:ascii="Times New Roman" w:hAnsi="Times New Roman" w:cs="Times New Roman"/>
          <w:sz w:val="28"/>
          <w:szCs w:val="28"/>
        </w:rPr>
        <w:t>ниям Л.Н. Толстого</w:t>
      </w:r>
      <w:r w:rsidRPr="00A52707">
        <w:rPr>
          <w:rFonts w:ascii="Times New Roman" w:hAnsi="Times New Roman" w:cs="Times New Roman"/>
          <w:sz w:val="28"/>
          <w:szCs w:val="28"/>
        </w:rPr>
        <w:t>. Научить определять жанры произведений, сравнивать их, выделять их особенности; делить</w:t>
      </w:r>
      <w:r>
        <w:rPr>
          <w:rFonts w:ascii="Times New Roman" w:hAnsi="Times New Roman" w:cs="Times New Roman"/>
          <w:sz w:val="28"/>
          <w:szCs w:val="28"/>
        </w:rPr>
        <w:t xml:space="preserve"> текст на части</w:t>
      </w:r>
      <w:r w:rsidRPr="00A52707">
        <w:rPr>
          <w:rFonts w:ascii="Times New Roman" w:hAnsi="Times New Roman" w:cs="Times New Roman"/>
          <w:sz w:val="28"/>
          <w:szCs w:val="28"/>
        </w:rPr>
        <w:t xml:space="preserve">; выбирать пословицу, выражающую основную мысль </w:t>
      </w:r>
      <w:proofErr w:type="gramStart"/>
      <w:r w:rsidRPr="00A52707">
        <w:rPr>
          <w:rFonts w:ascii="Times New Roman" w:hAnsi="Times New Roman" w:cs="Times New Roman"/>
          <w:sz w:val="28"/>
          <w:szCs w:val="28"/>
        </w:rPr>
        <w:t>сказки ,рассказа</w:t>
      </w:r>
      <w:proofErr w:type="gramEnd"/>
      <w:r w:rsidRPr="00A52707">
        <w:rPr>
          <w:rFonts w:ascii="Times New Roman" w:hAnsi="Times New Roman" w:cs="Times New Roman"/>
          <w:sz w:val="28"/>
          <w:szCs w:val="28"/>
        </w:rPr>
        <w:t xml:space="preserve">. Обобщить особенности басни в прозаической форме, умение находить ее мораль. </w:t>
      </w:r>
    </w:p>
    <w:p w:rsidR="008D3BB2" w:rsidRPr="00A52707" w:rsidRDefault="008D3BB2" w:rsidP="00FC2005">
      <w:pPr>
        <w:pStyle w:val="a3"/>
        <w:rPr>
          <w:rFonts w:ascii="Times New Roman" w:hAnsi="Times New Roman" w:cs="Times New Roman"/>
          <w:sz w:val="28"/>
          <w:szCs w:val="28"/>
        </w:rPr>
      </w:pPr>
      <w:r w:rsidRPr="00A52707">
        <w:rPr>
          <w:rFonts w:ascii="Times New Roman" w:hAnsi="Times New Roman" w:cs="Times New Roman"/>
          <w:sz w:val="28"/>
          <w:szCs w:val="28"/>
        </w:rPr>
        <w:t>2) Воспитательная. Воспитывать интерес к творчеству Л.Н. Толстого, к предмету «литературное чтение», умение анализировать художественное произведение, понимать эмоционально-нравственные переживания героев.</w:t>
      </w:r>
    </w:p>
    <w:p w:rsidR="008D3BB2" w:rsidRPr="00A52707" w:rsidRDefault="008D3BB2" w:rsidP="00FC2005">
      <w:pPr>
        <w:pStyle w:val="a3"/>
        <w:rPr>
          <w:rFonts w:ascii="Times New Roman" w:hAnsi="Times New Roman" w:cs="Times New Roman"/>
          <w:sz w:val="28"/>
          <w:szCs w:val="28"/>
        </w:rPr>
      </w:pPr>
      <w:r w:rsidRPr="00A52707">
        <w:rPr>
          <w:rFonts w:ascii="Times New Roman" w:hAnsi="Times New Roman" w:cs="Times New Roman"/>
          <w:sz w:val="28"/>
          <w:szCs w:val="28"/>
        </w:rPr>
        <w:t>3) Развивающая. Развивать речь, память, логическое мышление.</w:t>
      </w:r>
    </w:p>
    <w:p w:rsidR="00F15BFB" w:rsidRDefault="00F15BFB" w:rsidP="00FC2005">
      <w:pPr>
        <w:jc w:val="center"/>
      </w:pPr>
    </w:p>
    <w:p w:rsidR="008D3BB2" w:rsidRDefault="008D3BB2" w:rsidP="00FC2005">
      <w:pPr>
        <w:jc w:val="center"/>
      </w:pPr>
      <w:r>
        <w:t>Ход урока</w:t>
      </w:r>
    </w:p>
    <w:p w:rsidR="008D3BB2" w:rsidRDefault="008D3BB2"/>
    <w:p w:rsidR="00337BB2" w:rsidRDefault="00337BB2">
      <w:pPr>
        <w:rPr>
          <w:lang w:val="en-US"/>
        </w:rPr>
      </w:pPr>
      <w:r>
        <w:rPr>
          <w:lang w:val="en-US"/>
        </w:rPr>
        <w:t>I</w:t>
      </w:r>
      <w:r w:rsidRPr="00337BB2">
        <w:t>.</w:t>
      </w:r>
    </w:p>
    <w:p w:rsidR="008D3BB2" w:rsidRDefault="008D3BB2">
      <w:r>
        <w:t>-С творчеством какого писателя мы познакомились на уроках?</w:t>
      </w:r>
      <w:r w:rsidR="00DA2B56">
        <w:t xml:space="preserve"> </w:t>
      </w:r>
      <w:r w:rsidR="00DA2B56" w:rsidRPr="00DA2B56">
        <w:rPr>
          <w:b/>
        </w:rPr>
        <w:t>(СЛАЙД</w:t>
      </w:r>
      <w:r w:rsidR="00DA2B56">
        <w:t>)</w:t>
      </w:r>
    </w:p>
    <w:p w:rsidR="008D3BB2" w:rsidRDefault="008D3BB2">
      <w:r>
        <w:t xml:space="preserve">Сегодня мы продолжим знакомство с творчеством Л.Н. Толстого, будем работать над </w:t>
      </w:r>
      <w:proofErr w:type="spellStart"/>
      <w:r>
        <w:t>произ</w:t>
      </w:r>
      <w:proofErr w:type="spellEnd"/>
      <w:r>
        <w:t>., которые вы из</w:t>
      </w:r>
      <w:r w:rsidR="00DA2B56">
        <w:t>учили и вспомним ранее изученные</w:t>
      </w:r>
      <w:r>
        <w:t xml:space="preserve"> нам</w:t>
      </w:r>
      <w:r w:rsidR="00DA2B56">
        <w:t>и</w:t>
      </w:r>
      <w:r>
        <w:t xml:space="preserve"> произведения этого писателя.</w:t>
      </w:r>
    </w:p>
    <w:p w:rsidR="008D3BB2" w:rsidRDefault="008D3BB2">
      <w:r>
        <w:t>Как бы вы сформулировали тему нашего урока?</w:t>
      </w:r>
      <w:r w:rsidR="00DA2B56" w:rsidRPr="00DA2B56">
        <w:rPr>
          <w:b/>
        </w:rPr>
        <w:t xml:space="preserve"> (СЛАЙД</w:t>
      </w:r>
      <w:r w:rsidR="00DA2B56">
        <w:t>)</w:t>
      </w:r>
    </w:p>
    <w:p w:rsidR="008D3BB2" w:rsidRDefault="008D3BB2"/>
    <w:p w:rsidR="008D3BB2" w:rsidRDefault="008D3BB2">
      <w:r>
        <w:t xml:space="preserve">-Что вы узнали и можете рассказать о </w:t>
      </w:r>
      <w:proofErr w:type="gramStart"/>
      <w:r>
        <w:t>писателе ?</w:t>
      </w:r>
      <w:proofErr w:type="gramEnd"/>
      <w:r w:rsidR="00DA2B56" w:rsidRPr="00DA2B56">
        <w:rPr>
          <w:b/>
        </w:rPr>
        <w:t xml:space="preserve"> </w:t>
      </w:r>
      <w:r w:rsidR="00DA2B56">
        <w:rPr>
          <w:b/>
        </w:rPr>
        <w:t xml:space="preserve"> </w:t>
      </w:r>
      <w:r w:rsidR="00DA2B56" w:rsidRPr="00DA2B56">
        <w:rPr>
          <w:b/>
        </w:rPr>
        <w:t>(СЛАЙД</w:t>
      </w:r>
      <w:r w:rsidR="00DA2B56">
        <w:t>)</w:t>
      </w:r>
    </w:p>
    <w:p w:rsidR="008D3BB2" w:rsidRDefault="008D3BB2" w:rsidP="00FC2005">
      <w:pPr>
        <w:jc w:val="both"/>
      </w:pPr>
    </w:p>
    <w:p w:rsidR="008D3BB2" w:rsidRPr="00FC2005" w:rsidRDefault="008D3BB2" w:rsidP="00FC2005">
      <w:pPr>
        <w:jc w:val="both"/>
        <w:rPr>
          <w:color w:val="000000"/>
        </w:rPr>
      </w:pPr>
      <w:r w:rsidRPr="00A52707">
        <w:rPr>
          <w:b/>
          <w:bCs/>
          <w:color w:val="000000"/>
        </w:rPr>
        <w:t>1</w:t>
      </w:r>
      <w:r w:rsidRPr="00FC2005">
        <w:rPr>
          <w:color w:val="000000"/>
        </w:rPr>
        <w:t xml:space="preserve">.Недалеко </w:t>
      </w:r>
      <w:proofErr w:type="gramStart"/>
      <w:r w:rsidRPr="00FC2005">
        <w:rPr>
          <w:color w:val="000000"/>
        </w:rPr>
        <w:t>от  г.</w:t>
      </w:r>
      <w:proofErr w:type="gramEnd"/>
      <w:r w:rsidRPr="00FC2005">
        <w:rPr>
          <w:color w:val="000000"/>
        </w:rPr>
        <w:t xml:space="preserve"> Тулы, в Ясной Поляне, родился великий русский писатель Л. Н. Толстой. Умерла мама, когда маленькому Левушке было 1,5 года. У Толстого было 3 брата </w:t>
      </w:r>
      <w:proofErr w:type="gramStart"/>
      <w:r w:rsidRPr="00FC2005">
        <w:rPr>
          <w:color w:val="000000"/>
        </w:rPr>
        <w:t>– ,</w:t>
      </w:r>
      <w:proofErr w:type="gramEnd"/>
      <w:r w:rsidRPr="00FC2005">
        <w:rPr>
          <w:color w:val="000000"/>
        </w:rPr>
        <w:t xml:space="preserve"> и младшая сестра . Воспитывала детей тетя – женщина очень добрая и ласковая. Толстой очень любил тетеньку и уважал ее. Он был </w:t>
      </w:r>
      <w:r>
        <w:rPr>
          <w:color w:val="000000"/>
        </w:rPr>
        <w:t xml:space="preserve">чуткий, любознательный мальчик. </w:t>
      </w:r>
      <w:r w:rsidRPr="00FC2005">
        <w:rPr>
          <w:color w:val="000000"/>
        </w:rPr>
        <w:t>Любимым занятие</w:t>
      </w:r>
      <w:r>
        <w:rPr>
          <w:color w:val="000000"/>
        </w:rPr>
        <w:t>м</w:t>
      </w:r>
      <w:r w:rsidRPr="00FC2005">
        <w:rPr>
          <w:color w:val="000000"/>
        </w:rPr>
        <w:t xml:space="preserve"> Толстого в детстве было чтение книг. Он увлекался стихами Пушкина, баснями Крылова</w:t>
      </w:r>
    </w:p>
    <w:p w:rsidR="008D3BB2" w:rsidRDefault="00DA2B56">
      <w:pPr>
        <w:rPr>
          <w:b/>
          <w:bCs/>
          <w:color w:val="000000"/>
        </w:rPr>
      </w:pPr>
      <w:r w:rsidRPr="00DA2B56">
        <w:rPr>
          <w:b/>
        </w:rPr>
        <w:t>(СЛАЙД</w:t>
      </w:r>
      <w:r>
        <w:t>)</w:t>
      </w:r>
    </w:p>
    <w:p w:rsidR="008D3BB2" w:rsidRDefault="008D3BB2" w:rsidP="00B97FEE">
      <w:pPr>
        <w:spacing w:line="240" w:lineRule="auto"/>
        <w:jc w:val="both"/>
      </w:pPr>
      <w:r>
        <w:rPr>
          <w:b/>
          <w:bCs/>
          <w:color w:val="000000"/>
        </w:rPr>
        <w:t xml:space="preserve">                     </w:t>
      </w:r>
      <w:r w:rsidRPr="007E7DF0">
        <w:t>Лев Николаевич Толстой родился</w:t>
      </w:r>
      <w:r>
        <w:t xml:space="preserve"> </w:t>
      </w:r>
      <w:r w:rsidRPr="00FC2005">
        <w:rPr>
          <w:color w:val="000000"/>
        </w:rPr>
        <w:t>28 августа</w:t>
      </w:r>
      <w:r w:rsidRPr="007E7DF0">
        <w:t xml:space="preserve"> в 1828 году – почти 200 лет назад. А умер в 1910 году. Он прожил 82 года и всю свою жизнь посвятил литературе. Его книги переведены на многие языки, их читают во всём мире. Полное собрание сочинений – 90 томов!</w:t>
      </w:r>
    </w:p>
    <w:p w:rsidR="008D3BB2" w:rsidRDefault="00DA2B56" w:rsidP="00FC2005">
      <w:pPr>
        <w:jc w:val="both"/>
      </w:pPr>
      <w:r w:rsidRPr="00DA2B56">
        <w:rPr>
          <w:b/>
        </w:rPr>
        <w:t>(СЛАЙД</w:t>
      </w:r>
      <w:r>
        <w:t>)</w:t>
      </w:r>
    </w:p>
    <w:p w:rsidR="008D3BB2" w:rsidRDefault="008D3BB2" w:rsidP="006C28F4">
      <w:pPr>
        <w:spacing w:line="240" w:lineRule="auto"/>
        <w:jc w:val="both"/>
        <w:rPr>
          <w:color w:val="000000"/>
        </w:rPr>
      </w:pPr>
      <w:r w:rsidRPr="00FC2005">
        <w:rPr>
          <w:color w:val="000000"/>
        </w:rPr>
        <w:t xml:space="preserve">В Ясной Поляне Л.Н.Толстой открыл первую школу для крестьянских детей. Он сам работал там учителем. Не  было книг для детского чтения, поэтому для обучения крестьянских детей Толстой написал рассказы, басни, сказки, научно-популярные статьи и поместил их в одну большую книгу «Азбуку». Она включала в себя азбуку, арифметику (математику), произведения для чтения. </w:t>
      </w:r>
      <w:r w:rsidR="00DA2B56" w:rsidRPr="00DA2B56">
        <w:rPr>
          <w:b/>
        </w:rPr>
        <w:t>(СЛАЙД</w:t>
      </w:r>
      <w:r w:rsidR="00DA2B56">
        <w:t>)</w:t>
      </w:r>
    </w:p>
    <w:p w:rsidR="008D3BB2" w:rsidRDefault="008D3BB2" w:rsidP="006C28F4">
      <w:pPr>
        <w:spacing w:line="240" w:lineRule="auto"/>
        <w:jc w:val="both"/>
        <w:rPr>
          <w:color w:val="000000"/>
        </w:rPr>
      </w:pPr>
    </w:p>
    <w:p w:rsidR="008D3BB2" w:rsidRPr="009A27B1" w:rsidRDefault="00DA2B56" w:rsidP="006C28F4">
      <w:pPr>
        <w:spacing w:line="240" w:lineRule="auto"/>
        <w:jc w:val="both"/>
        <w:rPr>
          <w:i/>
          <w:iCs/>
          <w:color w:val="000000"/>
        </w:rPr>
      </w:pPr>
      <w:r w:rsidRPr="00DA2B56">
        <w:rPr>
          <w:b/>
        </w:rPr>
        <w:t>(СЛАЙД</w:t>
      </w:r>
      <w:r>
        <w:t xml:space="preserve">) </w:t>
      </w:r>
      <w:r w:rsidR="008D3BB2" w:rsidRPr="009A27B1">
        <w:rPr>
          <w:i/>
          <w:iCs/>
        </w:rPr>
        <w:t xml:space="preserve">Он говорил: </w:t>
      </w:r>
      <w:proofErr w:type="gramStart"/>
      <w:r w:rsidR="008D3BB2" w:rsidRPr="009A27B1">
        <w:rPr>
          <w:i/>
          <w:iCs/>
        </w:rPr>
        <w:t>« Если</w:t>
      </w:r>
      <w:proofErr w:type="gramEnd"/>
      <w:r w:rsidR="008D3BB2" w:rsidRPr="009A27B1">
        <w:rPr>
          <w:i/>
          <w:iCs/>
        </w:rPr>
        <w:t xml:space="preserve">  бы я знал, что  то ,что  я пишу будут читать дети  через 20 лет  я писал бы  и днём и  ночью. Без устали,</w:t>
      </w:r>
      <w:r w:rsidR="008D3BB2">
        <w:rPr>
          <w:i/>
          <w:iCs/>
        </w:rPr>
        <w:t xml:space="preserve"> </w:t>
      </w:r>
      <w:r w:rsidR="008D3BB2" w:rsidRPr="009A27B1">
        <w:rPr>
          <w:i/>
          <w:iCs/>
        </w:rPr>
        <w:t xml:space="preserve">не это ли </w:t>
      </w:r>
      <w:proofErr w:type="gramStart"/>
      <w:r w:rsidR="008D3BB2" w:rsidRPr="009A27B1">
        <w:rPr>
          <w:i/>
          <w:iCs/>
        </w:rPr>
        <w:t>истинная  награда</w:t>
      </w:r>
      <w:proofErr w:type="gramEnd"/>
      <w:r w:rsidR="008D3BB2" w:rsidRPr="009A27B1">
        <w:rPr>
          <w:i/>
          <w:iCs/>
        </w:rPr>
        <w:t>.»</w:t>
      </w:r>
    </w:p>
    <w:p w:rsidR="008D3BB2" w:rsidRDefault="008D3BB2" w:rsidP="006C28F4">
      <w:pPr>
        <w:spacing w:line="240" w:lineRule="auto"/>
        <w:rPr>
          <w:i/>
          <w:iCs/>
        </w:rPr>
      </w:pPr>
      <w:r w:rsidRPr="009A27B1">
        <w:rPr>
          <w:i/>
          <w:iCs/>
        </w:rPr>
        <w:t>ЛН Толстой умел писать не только для всех, но и про всё. - Есть писатели, которые пишут для детей, о детях. Есть сказочники, есть баснописцы. А в творчестве Толстого вы найдёте рассказы и басни, сказки и загадки. Он писал о детях и о животных, о природе и о войне, о русской и всемирной истории. Вот почему рядом с именем Толстой мы произносим слов</w:t>
      </w:r>
    </w:p>
    <w:p w:rsidR="008D3BB2" w:rsidRPr="009A27B1" w:rsidRDefault="008D3BB2" w:rsidP="006C28F4">
      <w:pPr>
        <w:spacing w:line="240" w:lineRule="auto"/>
        <w:rPr>
          <w:i/>
          <w:iCs/>
        </w:rPr>
      </w:pPr>
      <w:r w:rsidRPr="009A27B1">
        <w:rPr>
          <w:i/>
          <w:iCs/>
        </w:rPr>
        <w:t xml:space="preserve">о « великий». </w:t>
      </w:r>
    </w:p>
    <w:p w:rsidR="008D3BB2" w:rsidRPr="00337BB2" w:rsidRDefault="00337BB2" w:rsidP="00FC2005">
      <w:pPr>
        <w:jc w:val="both"/>
        <w:rPr>
          <w:i/>
          <w:iCs/>
        </w:rPr>
      </w:pPr>
      <w:r>
        <w:rPr>
          <w:i/>
          <w:iCs/>
          <w:lang w:val="en-US"/>
        </w:rPr>
        <w:t>II</w:t>
      </w:r>
      <w:r w:rsidRPr="00860BC6">
        <w:rPr>
          <w:i/>
          <w:iCs/>
        </w:rPr>
        <w:t xml:space="preserve">. </w:t>
      </w:r>
      <w:r>
        <w:rPr>
          <w:i/>
          <w:iCs/>
        </w:rPr>
        <w:t>Проверка д/з</w:t>
      </w:r>
    </w:p>
    <w:p w:rsidR="008D3BB2" w:rsidRDefault="008D3BB2" w:rsidP="00FC2005">
      <w:pPr>
        <w:jc w:val="both"/>
      </w:pPr>
      <w:r>
        <w:t>- Ребята, назовите произведения Толстого, с которыми познакомились в учебнике? (Детство. Как мужик убрал камень)</w:t>
      </w:r>
    </w:p>
    <w:p w:rsidR="008D3BB2" w:rsidRPr="004004C3" w:rsidRDefault="008D3BB2" w:rsidP="009A227C">
      <w:pPr>
        <w:spacing w:line="240" w:lineRule="auto"/>
        <w:rPr>
          <w:i/>
          <w:iCs/>
          <w:sz w:val="24"/>
          <w:szCs w:val="24"/>
        </w:rPr>
      </w:pPr>
      <w:r>
        <w:t>-Прослушайте притчу и скажите к какому произведению, вы можете его отнести?</w:t>
      </w:r>
      <w:r w:rsidRPr="009A227C">
        <w:rPr>
          <w:b/>
          <w:bCs/>
          <w:sz w:val="24"/>
          <w:szCs w:val="24"/>
        </w:rPr>
        <w:t xml:space="preserve"> </w:t>
      </w:r>
      <w:r w:rsidRPr="004004C3">
        <w:rPr>
          <w:b/>
          <w:bCs/>
          <w:sz w:val="24"/>
          <w:szCs w:val="24"/>
        </w:rPr>
        <w:t>-</w:t>
      </w:r>
      <w:r w:rsidRPr="004004C3">
        <w:rPr>
          <w:sz w:val="24"/>
          <w:szCs w:val="24"/>
        </w:rPr>
        <w:t>.</w:t>
      </w:r>
      <w:r w:rsidRPr="004004C3">
        <w:rPr>
          <w:i/>
          <w:iCs/>
          <w:sz w:val="24"/>
          <w:szCs w:val="24"/>
        </w:rPr>
        <w:t xml:space="preserve"> </w:t>
      </w:r>
    </w:p>
    <w:p w:rsidR="008D3BB2" w:rsidRPr="004004C3" w:rsidRDefault="008D3BB2" w:rsidP="009A227C">
      <w:pPr>
        <w:spacing w:line="240" w:lineRule="auto"/>
        <w:rPr>
          <w:sz w:val="24"/>
          <w:szCs w:val="24"/>
        </w:rPr>
      </w:pPr>
      <w:r w:rsidRPr="009A227C">
        <w:rPr>
          <w:b/>
          <w:bCs/>
          <w:sz w:val="32"/>
          <w:szCs w:val="32"/>
        </w:rPr>
        <w:t>Мама.</w:t>
      </w:r>
      <w:r w:rsidRPr="004004C3">
        <w:rPr>
          <w:sz w:val="24"/>
          <w:szCs w:val="24"/>
        </w:rPr>
        <w:br/>
      </w:r>
      <w:r w:rsidRPr="009A227C">
        <w:t>За день до своего рождения ребенок спросил у Бога:</w:t>
      </w:r>
      <w:r w:rsidRPr="009A227C">
        <w:br/>
        <w:t>- Говорят, завтра меня посылают на Землю. Как же я буду там жить, ведь я так мал и беззащитен?</w:t>
      </w:r>
      <w:r w:rsidRPr="009A227C">
        <w:br/>
        <w:t>Бог ответил:</w:t>
      </w:r>
      <w:r w:rsidRPr="009A227C">
        <w:br/>
        <w:t>- Я подарю тебе ангела, который будет ждать тебя и заботиться о тебе.</w:t>
      </w:r>
      <w:r w:rsidRPr="009A227C">
        <w:br/>
        <w:t>Ребенок задумался, затем сказал снова:</w:t>
      </w:r>
      <w:r w:rsidRPr="009A227C">
        <w:br/>
        <w:t>- Здесь на Небесах я лишь пою и смеюсь, этого достаточно мне для счастья.</w:t>
      </w:r>
      <w:r w:rsidRPr="009A227C">
        <w:br/>
        <w:t>Бог ответил:</w:t>
      </w:r>
      <w:r w:rsidRPr="009A227C">
        <w:br/>
        <w:t>- Твой ангел будет петь и улыбаться для тебя, ты почувствуешь его любовь и будешь счастлив.</w:t>
      </w:r>
      <w:r w:rsidRPr="009A227C">
        <w:br/>
        <w:t>- О! Но как я пойму его, ведь я не знаю его языка? – спросил ребенок, пристально глядя на Бога. – А что мне делать, если я захочу обратиться к тебе?</w:t>
      </w:r>
      <w:r w:rsidRPr="009A227C">
        <w:br/>
        <w:t>Бог мягко прикоснулся к детской головке и сказал:</w:t>
      </w:r>
      <w:r w:rsidRPr="009A227C">
        <w:br/>
        <w:t>- Твой ангел сложит твои руки вместе и научит тебя молиться.</w:t>
      </w:r>
      <w:r w:rsidRPr="009A227C">
        <w:br/>
        <w:t>Затем ребенок спросил:</w:t>
      </w:r>
      <w:r w:rsidRPr="009A227C">
        <w:br/>
        <w:t>- Я слышал, что на Земле есть зло. Кто защитит меня?</w:t>
      </w:r>
      <w:r w:rsidRPr="009A227C">
        <w:br/>
        <w:t>- Твой ангел защитит тебя, даже рискуя собственной жизнью.</w:t>
      </w:r>
      <w:r w:rsidRPr="009A227C">
        <w:br/>
        <w:t>- Мне будет грустно, так как я не смогу больше видеть тебя…</w:t>
      </w:r>
      <w:r w:rsidRPr="009A227C">
        <w:br/>
        <w:t>- Твой ангел расскажет тебе обо мне все и покажет путь, как вернуться ко мне. Так что я всегда буду рядом с тобой.</w:t>
      </w:r>
      <w:r w:rsidRPr="009A227C">
        <w:br/>
        <w:t>В этот момент с Земли стали доноситься голоса; и ребенок в спешке спросил:</w:t>
      </w:r>
      <w:r w:rsidRPr="009A227C">
        <w:br/>
        <w:t>- Боже, скажи же мне, как зовут моего ангела?</w:t>
      </w:r>
      <w:r w:rsidRPr="009A227C">
        <w:br/>
        <w:t>- Его имя не имеет значения. Ты будешь просто называть его Мама</w:t>
      </w:r>
      <w:r w:rsidRPr="004004C3">
        <w:rPr>
          <w:sz w:val="24"/>
          <w:szCs w:val="24"/>
        </w:rPr>
        <w:t>.</w:t>
      </w:r>
    </w:p>
    <w:p w:rsidR="008D3BB2" w:rsidRDefault="00DA2B56" w:rsidP="00FC2005">
      <w:pPr>
        <w:jc w:val="both"/>
      </w:pPr>
      <w:r w:rsidRPr="00DA2B56">
        <w:rPr>
          <w:b/>
        </w:rPr>
        <w:t>(СЛАЙД</w:t>
      </w:r>
      <w:r>
        <w:t>)</w:t>
      </w:r>
    </w:p>
    <w:p w:rsidR="008D3BB2" w:rsidRPr="004245A3" w:rsidRDefault="008D3BB2" w:rsidP="004245A3">
      <w:pPr>
        <w:pStyle w:val="a4"/>
        <w:shd w:val="clear" w:color="auto" w:fill="auto"/>
        <w:spacing w:before="0" w:line="240" w:lineRule="auto"/>
        <w:jc w:val="both"/>
        <w:rPr>
          <w:i/>
          <w:iCs/>
          <w:sz w:val="28"/>
          <w:szCs w:val="28"/>
        </w:rPr>
      </w:pPr>
      <w:r w:rsidRPr="004245A3">
        <w:rPr>
          <w:sz w:val="28"/>
          <w:szCs w:val="28"/>
        </w:rPr>
        <w:t>Какие чувства вы испыт</w:t>
      </w:r>
      <w:r>
        <w:rPr>
          <w:sz w:val="28"/>
          <w:szCs w:val="28"/>
        </w:rPr>
        <w:t>ыв</w:t>
      </w:r>
      <w:r w:rsidRPr="004245A3">
        <w:rPr>
          <w:sz w:val="28"/>
          <w:szCs w:val="28"/>
        </w:rPr>
        <w:t xml:space="preserve">али, </w:t>
      </w:r>
      <w:r>
        <w:rPr>
          <w:sz w:val="28"/>
          <w:szCs w:val="28"/>
        </w:rPr>
        <w:t xml:space="preserve">когда читали </w:t>
      </w:r>
      <w:r w:rsidR="00DA2B56">
        <w:rPr>
          <w:sz w:val="28"/>
          <w:szCs w:val="28"/>
        </w:rPr>
        <w:t xml:space="preserve">отрывок из трилогии </w:t>
      </w:r>
      <w:r>
        <w:rPr>
          <w:sz w:val="28"/>
          <w:szCs w:val="28"/>
        </w:rPr>
        <w:t>Детство</w:t>
      </w:r>
      <w:r w:rsidRPr="004245A3">
        <w:rPr>
          <w:sz w:val="28"/>
          <w:szCs w:val="28"/>
        </w:rPr>
        <w:t xml:space="preserve">? </w:t>
      </w:r>
      <w:r w:rsidRPr="004245A3">
        <w:rPr>
          <w:i/>
          <w:iCs/>
          <w:sz w:val="28"/>
          <w:szCs w:val="28"/>
        </w:rPr>
        <w:t>(нежности, любви, восхищения, восторга)</w:t>
      </w:r>
    </w:p>
    <w:p w:rsidR="008D3BB2" w:rsidRPr="004245A3" w:rsidRDefault="008D3BB2" w:rsidP="004245A3">
      <w:pPr>
        <w:pStyle w:val="a4"/>
        <w:shd w:val="clear" w:color="auto" w:fill="auto"/>
        <w:spacing w:before="0" w:line="240" w:lineRule="auto"/>
        <w:jc w:val="both"/>
        <w:rPr>
          <w:sz w:val="28"/>
          <w:szCs w:val="28"/>
        </w:rPr>
      </w:pPr>
      <w:r w:rsidRPr="004245A3">
        <w:rPr>
          <w:sz w:val="28"/>
          <w:szCs w:val="28"/>
        </w:rPr>
        <w:t xml:space="preserve">-Почему? </w:t>
      </w:r>
      <w:r w:rsidRPr="004245A3">
        <w:rPr>
          <w:i/>
          <w:iCs/>
          <w:sz w:val="28"/>
          <w:szCs w:val="28"/>
        </w:rPr>
        <w:t>(речь идёт о самом дорогом человеке – маме)</w:t>
      </w:r>
    </w:p>
    <w:p w:rsidR="008D3BB2" w:rsidRDefault="008D3BB2" w:rsidP="004245A3">
      <w:pPr>
        <w:spacing w:line="301" w:lineRule="atLeast"/>
        <w:jc w:val="both"/>
        <w:rPr>
          <w:i/>
          <w:iCs/>
          <w:lang w:eastAsia="ru-RU"/>
        </w:rPr>
      </w:pPr>
      <w:r w:rsidRPr="004245A3">
        <w:rPr>
          <w:lang w:eastAsia="ru-RU"/>
        </w:rPr>
        <w:lastRenderedPageBreak/>
        <w:t xml:space="preserve">- Что чувствует Николенька впросонках? </w:t>
      </w:r>
      <w:r w:rsidRPr="004245A3">
        <w:rPr>
          <w:i/>
          <w:iCs/>
          <w:lang w:eastAsia="ru-RU"/>
        </w:rPr>
        <w:t>(Самые добрые, нежные, самые ласковые на свете – это руки мамы).</w:t>
      </w:r>
      <w:r w:rsidR="00DA2B56" w:rsidRPr="00DA2B56">
        <w:rPr>
          <w:b/>
        </w:rPr>
        <w:t xml:space="preserve"> (СЛАЙД</w:t>
      </w:r>
      <w:r w:rsidR="00DA2B56">
        <w:t>)</w:t>
      </w:r>
    </w:p>
    <w:p w:rsidR="008D3BB2" w:rsidRDefault="008D3BB2" w:rsidP="004245A3">
      <w:pPr>
        <w:spacing w:line="240" w:lineRule="auto"/>
        <w:jc w:val="both"/>
      </w:pPr>
      <w:r w:rsidRPr="004245A3">
        <w:t>-Что, по вашему мнению, хотел передать Л.Н.Толстой через чувства Николеньки? (Ответы детей)</w:t>
      </w:r>
    </w:p>
    <w:p w:rsidR="008D3BB2" w:rsidRDefault="008D3BB2" w:rsidP="004245A3">
      <w:pPr>
        <w:spacing w:line="301" w:lineRule="atLeast"/>
        <w:jc w:val="both"/>
        <w:rPr>
          <w:i/>
          <w:iCs/>
          <w:lang w:eastAsia="ru-RU"/>
        </w:rPr>
      </w:pPr>
    </w:p>
    <w:p w:rsidR="008D3BB2" w:rsidRDefault="008D3BB2" w:rsidP="004245A3">
      <w:pPr>
        <w:spacing w:line="301" w:lineRule="atLeast"/>
        <w:jc w:val="both"/>
        <w:rPr>
          <w:i/>
          <w:iCs/>
          <w:lang w:eastAsia="ru-RU"/>
        </w:rPr>
      </w:pPr>
      <w:r>
        <w:rPr>
          <w:i/>
          <w:iCs/>
          <w:lang w:eastAsia="ru-RU"/>
        </w:rPr>
        <w:t>- А теперь перейдём к домашнему произведению.</w:t>
      </w:r>
      <w:r w:rsidR="00DA2B56" w:rsidRPr="00DA2B56">
        <w:rPr>
          <w:b/>
        </w:rPr>
        <w:t xml:space="preserve"> (СЛАЙД</w:t>
      </w:r>
      <w:r w:rsidR="00DA2B56">
        <w:t>)</w:t>
      </w:r>
    </w:p>
    <w:p w:rsidR="00DA2B56" w:rsidRDefault="00DA2B56" w:rsidP="004245A3">
      <w:pPr>
        <w:spacing w:line="301" w:lineRule="atLeast"/>
        <w:jc w:val="both"/>
        <w:rPr>
          <w:i/>
          <w:iCs/>
          <w:lang w:eastAsia="ru-RU"/>
        </w:rPr>
      </w:pPr>
    </w:p>
    <w:p w:rsidR="008D3BB2" w:rsidRPr="004245A3" w:rsidRDefault="008D3BB2" w:rsidP="004245A3">
      <w:pPr>
        <w:spacing w:line="301" w:lineRule="atLeast"/>
        <w:jc w:val="both"/>
        <w:rPr>
          <w:i/>
          <w:iCs/>
          <w:lang w:eastAsia="ru-RU"/>
        </w:rPr>
      </w:pPr>
      <w:r>
        <w:rPr>
          <w:i/>
          <w:iCs/>
          <w:lang w:eastAsia="ru-RU"/>
        </w:rPr>
        <w:t>Выразительное чтение басни уч-ся.</w:t>
      </w:r>
      <w:r w:rsidR="00DA2B56" w:rsidRPr="00DA2B56">
        <w:rPr>
          <w:b/>
        </w:rPr>
        <w:t xml:space="preserve"> (СЛАЙД</w:t>
      </w:r>
      <w:r w:rsidR="00DA2B56">
        <w:t>)</w:t>
      </w:r>
    </w:p>
    <w:p w:rsidR="008D3BB2" w:rsidRPr="00AC5BDF" w:rsidRDefault="008D3BB2" w:rsidP="009A227C">
      <w:pPr>
        <w:rPr>
          <w:sz w:val="26"/>
          <w:szCs w:val="26"/>
        </w:rPr>
      </w:pPr>
      <w:r w:rsidRPr="00AC5BDF">
        <w:rPr>
          <w:sz w:val="26"/>
          <w:szCs w:val="26"/>
        </w:rPr>
        <w:t>Учитель: Где происходит действие?</w:t>
      </w:r>
    </w:p>
    <w:p w:rsidR="008D3BB2" w:rsidRPr="00AC5BDF" w:rsidRDefault="008D3BB2" w:rsidP="009A227C">
      <w:pPr>
        <w:rPr>
          <w:sz w:val="26"/>
          <w:szCs w:val="26"/>
        </w:rPr>
      </w:pPr>
      <w:r w:rsidRPr="00AC5BDF">
        <w:rPr>
          <w:sz w:val="26"/>
          <w:szCs w:val="26"/>
        </w:rPr>
        <w:t>Учащиеся: в городе,  на площади</w:t>
      </w:r>
    </w:p>
    <w:p w:rsidR="008D3BB2" w:rsidRPr="00AC5BDF" w:rsidRDefault="008D3BB2" w:rsidP="009A227C">
      <w:pPr>
        <w:rPr>
          <w:sz w:val="26"/>
          <w:szCs w:val="26"/>
        </w:rPr>
      </w:pPr>
      <w:r w:rsidRPr="00AC5BDF">
        <w:rPr>
          <w:sz w:val="26"/>
          <w:szCs w:val="26"/>
        </w:rPr>
        <w:t>Учитель: Назовите участников?</w:t>
      </w:r>
    </w:p>
    <w:p w:rsidR="008D3BB2" w:rsidRPr="00AC5BDF" w:rsidRDefault="008D3BB2" w:rsidP="009A227C">
      <w:pPr>
        <w:rPr>
          <w:sz w:val="26"/>
          <w:szCs w:val="26"/>
        </w:rPr>
      </w:pPr>
      <w:r w:rsidRPr="00AC5BDF">
        <w:rPr>
          <w:sz w:val="26"/>
          <w:szCs w:val="26"/>
        </w:rPr>
        <w:t>Учащиеся: Инженеры и мужик</w:t>
      </w:r>
    </w:p>
    <w:p w:rsidR="008D3BB2" w:rsidRPr="00AC5BDF" w:rsidRDefault="008D3BB2" w:rsidP="009A227C">
      <w:pPr>
        <w:rPr>
          <w:sz w:val="26"/>
          <w:szCs w:val="26"/>
        </w:rPr>
      </w:pPr>
      <w:r w:rsidRPr="00AC5BDF">
        <w:rPr>
          <w:sz w:val="26"/>
          <w:szCs w:val="26"/>
        </w:rPr>
        <w:t>Учитель: Какая стояла задача перед инженерами?</w:t>
      </w:r>
    </w:p>
    <w:p w:rsidR="008D3BB2" w:rsidRPr="00AC5BDF" w:rsidRDefault="008D3BB2" w:rsidP="009A227C">
      <w:pPr>
        <w:rPr>
          <w:sz w:val="26"/>
          <w:szCs w:val="26"/>
        </w:rPr>
      </w:pPr>
      <w:r w:rsidRPr="00AC5BDF">
        <w:rPr>
          <w:sz w:val="26"/>
          <w:szCs w:val="26"/>
        </w:rPr>
        <w:t>Учащиеся: убрать с дороги камень</w:t>
      </w:r>
    </w:p>
    <w:p w:rsidR="008D3BB2" w:rsidRPr="00AC5BDF" w:rsidRDefault="008D3BB2" w:rsidP="009A227C">
      <w:pPr>
        <w:rPr>
          <w:sz w:val="26"/>
          <w:szCs w:val="26"/>
          <w:lang w:eastAsia="ru-RU"/>
        </w:rPr>
      </w:pPr>
      <w:r w:rsidRPr="00AC5BDF">
        <w:rPr>
          <w:sz w:val="26"/>
          <w:szCs w:val="26"/>
        </w:rPr>
        <w:t>Учитель:</w:t>
      </w:r>
      <w:r w:rsidRPr="00AC5BDF">
        <w:rPr>
          <w:sz w:val="26"/>
          <w:szCs w:val="26"/>
          <w:lang w:eastAsia="ru-RU"/>
        </w:rPr>
        <w:t xml:space="preserve"> Что предложил 1 инженер? Найдите и прочитайте в тексте.</w:t>
      </w:r>
    </w:p>
    <w:p w:rsidR="008D3BB2" w:rsidRPr="00AC5BDF" w:rsidRDefault="008D3BB2" w:rsidP="009A227C">
      <w:pPr>
        <w:rPr>
          <w:sz w:val="26"/>
          <w:szCs w:val="26"/>
          <w:lang w:eastAsia="ru-RU"/>
        </w:rPr>
      </w:pPr>
      <w:r w:rsidRPr="00AC5BDF">
        <w:rPr>
          <w:sz w:val="26"/>
          <w:szCs w:val="26"/>
          <w:lang w:eastAsia="ru-RU"/>
        </w:rPr>
        <w:t>Учитель: Что предложил 2 инженер? Найдите и прочитайте в тексте.</w:t>
      </w:r>
    </w:p>
    <w:p w:rsidR="008D3BB2" w:rsidRPr="00AC5BDF" w:rsidRDefault="008D3BB2" w:rsidP="009A227C">
      <w:pPr>
        <w:rPr>
          <w:strike/>
          <w:sz w:val="26"/>
          <w:szCs w:val="26"/>
          <w:lang w:eastAsia="ru-RU"/>
        </w:rPr>
      </w:pPr>
      <w:r w:rsidRPr="00AC5BDF">
        <w:rPr>
          <w:sz w:val="26"/>
          <w:szCs w:val="26"/>
          <w:lang w:eastAsia="ru-RU"/>
        </w:rPr>
        <w:t>Учитель: Почему не пришлось воспользоваться помощью людей, имеющих хорошее образование, разбирающихся (на первый взгляд) в своём деле?</w:t>
      </w:r>
      <w:r w:rsidRPr="00AC5BDF">
        <w:rPr>
          <w:color w:val="FF0000"/>
          <w:sz w:val="26"/>
          <w:szCs w:val="26"/>
          <w:lang w:eastAsia="ru-RU"/>
        </w:rPr>
        <w:t xml:space="preserve"> </w:t>
      </w:r>
    </w:p>
    <w:p w:rsidR="008D3BB2" w:rsidRPr="00AC5BDF" w:rsidRDefault="008D3BB2" w:rsidP="009A227C">
      <w:pPr>
        <w:rPr>
          <w:sz w:val="26"/>
          <w:szCs w:val="26"/>
          <w:lang w:eastAsia="ru-RU"/>
        </w:rPr>
      </w:pPr>
      <w:r w:rsidRPr="00AC5BDF">
        <w:rPr>
          <w:sz w:val="26"/>
          <w:szCs w:val="26"/>
          <w:lang w:eastAsia="ru-RU"/>
        </w:rPr>
        <w:t>Учащиеся: простой мужик</w:t>
      </w:r>
      <w:r w:rsidRPr="004F6A1B">
        <w:rPr>
          <w:sz w:val="26"/>
          <w:szCs w:val="26"/>
          <w:lang w:eastAsia="ru-RU"/>
        </w:rPr>
        <w:t xml:space="preserve"> </w:t>
      </w:r>
      <w:r w:rsidRPr="00AC5BDF">
        <w:rPr>
          <w:sz w:val="26"/>
          <w:szCs w:val="26"/>
          <w:lang w:eastAsia="ru-RU"/>
        </w:rPr>
        <w:t>решил эту задачу</w:t>
      </w:r>
    </w:p>
    <w:p w:rsidR="008D3BB2" w:rsidRPr="00AC5BDF" w:rsidRDefault="008D3BB2" w:rsidP="009A227C">
      <w:pPr>
        <w:rPr>
          <w:sz w:val="26"/>
          <w:szCs w:val="26"/>
          <w:lang w:eastAsia="ru-RU"/>
        </w:rPr>
      </w:pPr>
      <w:r w:rsidRPr="00AC5BDF">
        <w:rPr>
          <w:sz w:val="26"/>
          <w:szCs w:val="26"/>
          <w:lang w:eastAsia="ru-RU"/>
        </w:rPr>
        <w:t>- Что помогло простому мужику решить данную проблему?</w:t>
      </w:r>
    </w:p>
    <w:p w:rsidR="008D3BB2" w:rsidRPr="00AC5BDF" w:rsidRDefault="008D3BB2" w:rsidP="009A227C">
      <w:pPr>
        <w:rPr>
          <w:sz w:val="26"/>
          <w:szCs w:val="26"/>
          <w:lang w:eastAsia="ru-RU"/>
        </w:rPr>
      </w:pPr>
      <w:r w:rsidRPr="00AC5BDF">
        <w:rPr>
          <w:sz w:val="26"/>
          <w:szCs w:val="26"/>
          <w:lang w:eastAsia="ru-RU"/>
        </w:rPr>
        <w:t>Учитель: За что ему дали еще 100 руб.?</w:t>
      </w:r>
    </w:p>
    <w:p w:rsidR="008D3BB2" w:rsidRPr="00AC5BDF" w:rsidRDefault="008D3BB2" w:rsidP="009A227C">
      <w:pPr>
        <w:rPr>
          <w:sz w:val="26"/>
          <w:szCs w:val="26"/>
          <w:lang w:eastAsia="ru-RU"/>
        </w:rPr>
      </w:pPr>
      <w:r w:rsidRPr="00AC5BDF">
        <w:rPr>
          <w:sz w:val="26"/>
          <w:szCs w:val="26"/>
          <w:lang w:eastAsia="ru-RU"/>
        </w:rPr>
        <w:t>Учащиеся: Потому что он проявил смекалку,  предложил «умную выдумку».</w:t>
      </w:r>
    </w:p>
    <w:p w:rsidR="008D3BB2" w:rsidRDefault="008D3BB2" w:rsidP="009A227C">
      <w:pPr>
        <w:rPr>
          <w:sz w:val="26"/>
          <w:szCs w:val="26"/>
          <w:lang w:eastAsia="ru-RU"/>
        </w:rPr>
      </w:pPr>
    </w:p>
    <w:p w:rsidR="008D3BB2" w:rsidRDefault="008D3BB2" w:rsidP="009A227C">
      <w:pPr>
        <w:rPr>
          <w:sz w:val="26"/>
          <w:szCs w:val="26"/>
          <w:lang w:eastAsia="ru-RU"/>
        </w:rPr>
      </w:pPr>
      <w:r w:rsidRPr="00AC5BDF">
        <w:rPr>
          <w:sz w:val="26"/>
          <w:szCs w:val="26"/>
          <w:lang w:eastAsia="ru-RU"/>
        </w:rPr>
        <w:t xml:space="preserve">- </w:t>
      </w:r>
      <w:r>
        <w:rPr>
          <w:sz w:val="26"/>
          <w:szCs w:val="26"/>
          <w:lang w:eastAsia="ru-RU"/>
        </w:rPr>
        <w:t>Составим</w:t>
      </w:r>
      <w:r w:rsidRPr="00AC5BDF">
        <w:rPr>
          <w:sz w:val="26"/>
          <w:szCs w:val="26"/>
          <w:lang w:eastAsia="ru-RU"/>
        </w:rPr>
        <w:t xml:space="preserve"> сравнительную таблицу.</w:t>
      </w:r>
      <w:r w:rsidR="00DA2B56">
        <w:rPr>
          <w:sz w:val="26"/>
          <w:szCs w:val="26"/>
          <w:lang w:eastAsia="ru-RU"/>
        </w:rPr>
        <w:t xml:space="preserve"> Сравним наших героев.</w:t>
      </w:r>
      <w:r w:rsidRPr="00AC5BDF">
        <w:rPr>
          <w:sz w:val="26"/>
          <w:szCs w:val="26"/>
          <w:lang w:eastAsia="ru-RU"/>
        </w:rPr>
        <w:t xml:space="preserve"> </w:t>
      </w:r>
      <w:r>
        <w:rPr>
          <w:sz w:val="26"/>
          <w:szCs w:val="26"/>
          <w:lang w:eastAsia="ru-RU"/>
        </w:rPr>
        <w:t>Используйте карточки.</w:t>
      </w:r>
    </w:p>
    <w:p w:rsidR="008D3BB2" w:rsidRDefault="008D3BB2" w:rsidP="009A227C">
      <w:pPr>
        <w:rPr>
          <w:sz w:val="26"/>
          <w:szCs w:val="26"/>
          <w:lang w:eastAsia="ru-RU"/>
        </w:rPr>
      </w:pPr>
    </w:p>
    <w:p w:rsidR="008D3BB2" w:rsidRPr="00AC5BDF" w:rsidRDefault="008D3BB2" w:rsidP="009A227C">
      <w:pPr>
        <w:rPr>
          <w:sz w:val="26"/>
          <w:szCs w:val="26"/>
          <w:lang w:eastAsia="ru-RU"/>
        </w:rPr>
      </w:pPr>
      <w:r w:rsidRPr="00AC5BDF">
        <w:rPr>
          <w:sz w:val="26"/>
          <w:szCs w:val="26"/>
          <w:lang w:eastAsia="ru-RU"/>
        </w:rPr>
        <w:t>Самоучка – получили образование, мыслящий – не думающие, одарённ</w:t>
      </w:r>
      <w:r>
        <w:rPr>
          <w:sz w:val="26"/>
          <w:szCs w:val="26"/>
          <w:lang w:eastAsia="ru-RU"/>
        </w:rPr>
        <w:t>ый – бездарные, бедный – богатый</w:t>
      </w:r>
      <w:r w:rsidRPr="00AC5BDF">
        <w:rPr>
          <w:sz w:val="26"/>
          <w:szCs w:val="26"/>
          <w:lang w:eastAsia="ru-RU"/>
        </w:rPr>
        <w:t>, умный – глупый, делает дело – набивают цену…</w:t>
      </w:r>
      <w:r w:rsidRPr="0092211B">
        <w:rPr>
          <w:sz w:val="26"/>
          <w:szCs w:val="26"/>
          <w:lang w:eastAsia="ru-RU"/>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7"/>
        <w:gridCol w:w="3411"/>
        <w:gridCol w:w="3263"/>
      </w:tblGrid>
      <w:tr w:rsidR="008D3BB2" w:rsidRPr="00EE5F2F">
        <w:tc>
          <w:tcPr>
            <w:tcW w:w="2897" w:type="dxa"/>
          </w:tcPr>
          <w:p w:rsidR="008D3BB2" w:rsidRPr="00EE5F2F" w:rsidRDefault="008D3BB2" w:rsidP="00EE5F2F">
            <w:pPr>
              <w:spacing w:line="240" w:lineRule="auto"/>
              <w:jc w:val="center"/>
              <w:rPr>
                <w:sz w:val="26"/>
                <w:szCs w:val="26"/>
                <w:lang w:eastAsia="ru-RU"/>
              </w:rPr>
            </w:pPr>
          </w:p>
        </w:tc>
        <w:tc>
          <w:tcPr>
            <w:tcW w:w="3411" w:type="dxa"/>
            <w:vAlign w:val="center"/>
          </w:tcPr>
          <w:p w:rsidR="008D3BB2" w:rsidRPr="00EE5F2F" w:rsidRDefault="008D3BB2" w:rsidP="00EE5F2F">
            <w:pPr>
              <w:spacing w:line="240" w:lineRule="auto"/>
              <w:jc w:val="center"/>
              <w:rPr>
                <w:sz w:val="26"/>
                <w:szCs w:val="26"/>
                <w:lang w:eastAsia="ru-RU"/>
              </w:rPr>
            </w:pPr>
            <w:r w:rsidRPr="00EE5F2F">
              <w:rPr>
                <w:sz w:val="26"/>
                <w:szCs w:val="26"/>
                <w:lang w:eastAsia="ru-RU"/>
              </w:rPr>
              <w:t>Инженеры</w:t>
            </w:r>
          </w:p>
        </w:tc>
        <w:tc>
          <w:tcPr>
            <w:tcW w:w="3263" w:type="dxa"/>
            <w:vAlign w:val="center"/>
          </w:tcPr>
          <w:p w:rsidR="008D3BB2" w:rsidRPr="00EE5F2F" w:rsidRDefault="008D3BB2" w:rsidP="00EE5F2F">
            <w:pPr>
              <w:spacing w:line="240" w:lineRule="auto"/>
              <w:jc w:val="center"/>
              <w:rPr>
                <w:sz w:val="26"/>
                <w:szCs w:val="26"/>
                <w:lang w:eastAsia="ru-RU"/>
              </w:rPr>
            </w:pPr>
            <w:r w:rsidRPr="00EE5F2F">
              <w:rPr>
                <w:sz w:val="26"/>
                <w:szCs w:val="26"/>
                <w:lang w:eastAsia="ru-RU"/>
              </w:rPr>
              <w:t>Мужик</w:t>
            </w:r>
          </w:p>
        </w:tc>
      </w:tr>
      <w:tr w:rsidR="008D3BB2" w:rsidRPr="00EE5F2F">
        <w:tc>
          <w:tcPr>
            <w:tcW w:w="2897" w:type="dxa"/>
            <w:vAlign w:val="center"/>
          </w:tcPr>
          <w:p w:rsidR="008D3BB2" w:rsidRPr="00EE5F2F" w:rsidRDefault="008D3BB2" w:rsidP="00EE5F2F">
            <w:pPr>
              <w:spacing w:line="240" w:lineRule="auto"/>
              <w:jc w:val="center"/>
              <w:rPr>
                <w:sz w:val="26"/>
                <w:szCs w:val="26"/>
                <w:lang w:eastAsia="ru-RU"/>
              </w:rPr>
            </w:pPr>
            <w:r w:rsidRPr="00EE5F2F">
              <w:rPr>
                <w:sz w:val="26"/>
                <w:szCs w:val="26"/>
                <w:lang w:eastAsia="ru-RU"/>
              </w:rPr>
              <w:t>Что объединяло героев?</w:t>
            </w:r>
          </w:p>
        </w:tc>
        <w:tc>
          <w:tcPr>
            <w:tcW w:w="6674" w:type="dxa"/>
            <w:gridSpan w:val="2"/>
            <w:vAlign w:val="center"/>
          </w:tcPr>
          <w:p w:rsidR="008D3BB2" w:rsidRPr="00EE5F2F" w:rsidRDefault="008D3BB2" w:rsidP="00EE5F2F">
            <w:pPr>
              <w:spacing w:line="240" w:lineRule="auto"/>
              <w:jc w:val="center"/>
              <w:rPr>
                <w:sz w:val="26"/>
                <w:szCs w:val="26"/>
                <w:lang w:eastAsia="ru-RU"/>
              </w:rPr>
            </w:pPr>
            <w:r w:rsidRPr="00EE5F2F">
              <w:rPr>
                <w:sz w:val="26"/>
                <w:szCs w:val="26"/>
                <w:lang w:eastAsia="ru-RU"/>
              </w:rPr>
              <w:t xml:space="preserve">Решали, как убрать </w:t>
            </w:r>
            <w:proofErr w:type="gramStart"/>
            <w:r w:rsidRPr="00EE5F2F">
              <w:rPr>
                <w:sz w:val="26"/>
                <w:szCs w:val="26"/>
                <w:lang w:eastAsia="ru-RU"/>
              </w:rPr>
              <w:t>камень.(</w:t>
            </w:r>
            <w:proofErr w:type="gramEnd"/>
            <w:r w:rsidRPr="00EE5F2F">
              <w:rPr>
                <w:sz w:val="26"/>
                <w:szCs w:val="26"/>
                <w:lang w:eastAsia="ru-RU"/>
              </w:rPr>
              <w:t>Поиск решения одного дела)</w:t>
            </w:r>
          </w:p>
        </w:tc>
      </w:tr>
      <w:tr w:rsidR="008D3BB2" w:rsidRPr="00EE5F2F">
        <w:tc>
          <w:tcPr>
            <w:tcW w:w="2897" w:type="dxa"/>
            <w:vAlign w:val="center"/>
          </w:tcPr>
          <w:p w:rsidR="008D3BB2" w:rsidRPr="00EE5F2F" w:rsidRDefault="008D3BB2" w:rsidP="00EE5F2F">
            <w:pPr>
              <w:spacing w:line="240" w:lineRule="auto"/>
              <w:jc w:val="center"/>
              <w:rPr>
                <w:sz w:val="26"/>
                <w:szCs w:val="26"/>
                <w:lang w:eastAsia="ru-RU"/>
              </w:rPr>
            </w:pPr>
            <w:r w:rsidRPr="00EE5F2F">
              <w:rPr>
                <w:sz w:val="26"/>
                <w:szCs w:val="26"/>
                <w:lang w:eastAsia="ru-RU"/>
              </w:rPr>
              <w:t>отличия</w:t>
            </w:r>
          </w:p>
        </w:tc>
        <w:tc>
          <w:tcPr>
            <w:tcW w:w="3411" w:type="dxa"/>
            <w:vAlign w:val="center"/>
          </w:tcPr>
          <w:p w:rsidR="008D3BB2" w:rsidRPr="00EE5F2F" w:rsidRDefault="008D3BB2" w:rsidP="00EE5F2F">
            <w:pPr>
              <w:spacing w:line="240" w:lineRule="auto"/>
              <w:jc w:val="center"/>
              <w:rPr>
                <w:sz w:val="26"/>
                <w:szCs w:val="26"/>
                <w:lang w:eastAsia="ru-RU"/>
              </w:rPr>
            </w:pPr>
            <w:r w:rsidRPr="00EE5F2F">
              <w:rPr>
                <w:sz w:val="26"/>
                <w:szCs w:val="26"/>
                <w:lang w:eastAsia="ru-RU"/>
              </w:rPr>
              <w:t xml:space="preserve">Образованные «инженеры», не думают, набивают цену, </w:t>
            </w:r>
            <w:proofErr w:type="gramStart"/>
            <w:r w:rsidRPr="00EE5F2F">
              <w:rPr>
                <w:sz w:val="26"/>
                <w:szCs w:val="26"/>
                <w:lang w:eastAsia="ru-RU"/>
              </w:rPr>
              <w:t>богатые ,</w:t>
            </w:r>
            <w:proofErr w:type="gramEnd"/>
            <w:r w:rsidRPr="00EE5F2F">
              <w:rPr>
                <w:sz w:val="26"/>
                <w:szCs w:val="26"/>
                <w:lang w:eastAsia="ru-RU"/>
              </w:rPr>
              <w:t>жадные,.</w:t>
            </w:r>
          </w:p>
        </w:tc>
        <w:tc>
          <w:tcPr>
            <w:tcW w:w="3263" w:type="dxa"/>
            <w:vAlign w:val="center"/>
          </w:tcPr>
          <w:p w:rsidR="008D3BB2" w:rsidRPr="00EE5F2F" w:rsidRDefault="008D3BB2" w:rsidP="00EE5F2F">
            <w:pPr>
              <w:spacing w:line="240" w:lineRule="auto"/>
              <w:jc w:val="center"/>
              <w:rPr>
                <w:sz w:val="26"/>
                <w:szCs w:val="26"/>
                <w:lang w:eastAsia="ru-RU"/>
              </w:rPr>
            </w:pPr>
            <w:r w:rsidRPr="00EE5F2F">
              <w:rPr>
                <w:sz w:val="26"/>
                <w:szCs w:val="26"/>
                <w:lang w:eastAsia="ru-RU"/>
              </w:rPr>
              <w:t>Бедный, простой, умный, сообразительный, делает дело.</w:t>
            </w:r>
          </w:p>
        </w:tc>
      </w:tr>
    </w:tbl>
    <w:p w:rsidR="002E47B7" w:rsidRDefault="008D3BB2" w:rsidP="002E47B7">
      <w:pPr>
        <w:spacing w:before="100" w:beforeAutospacing="1" w:after="100" w:afterAutospacing="1" w:line="240" w:lineRule="auto"/>
        <w:rPr>
          <w:sz w:val="26"/>
          <w:szCs w:val="26"/>
          <w:lang w:eastAsia="ru-RU"/>
        </w:rPr>
      </w:pPr>
      <w:r w:rsidRPr="008F75AF">
        <w:rPr>
          <w:sz w:val="26"/>
          <w:szCs w:val="26"/>
          <w:lang w:eastAsia="ru-RU"/>
        </w:rPr>
        <w:t xml:space="preserve">Учитель: Выберите пословицу, которая больше всех подходит к </w:t>
      </w:r>
      <w:r>
        <w:rPr>
          <w:sz w:val="26"/>
          <w:szCs w:val="26"/>
          <w:lang w:eastAsia="ru-RU"/>
        </w:rPr>
        <w:t>нашему произведению</w:t>
      </w:r>
      <w:r w:rsidRPr="008F75AF">
        <w:rPr>
          <w:sz w:val="26"/>
          <w:szCs w:val="26"/>
          <w:lang w:eastAsia="ru-RU"/>
        </w:rPr>
        <w:t xml:space="preserve">, и </w:t>
      </w:r>
      <w:r>
        <w:rPr>
          <w:sz w:val="26"/>
          <w:szCs w:val="26"/>
          <w:lang w:eastAsia="ru-RU"/>
        </w:rPr>
        <w:t xml:space="preserve">является моралью </w:t>
      </w:r>
      <w:proofErr w:type="gramStart"/>
      <w:r>
        <w:rPr>
          <w:sz w:val="26"/>
          <w:szCs w:val="26"/>
          <w:lang w:eastAsia="ru-RU"/>
        </w:rPr>
        <w:t>данной  басни</w:t>
      </w:r>
      <w:proofErr w:type="gramEnd"/>
      <w:r>
        <w:rPr>
          <w:sz w:val="26"/>
          <w:szCs w:val="26"/>
          <w:lang w:eastAsia="ru-RU"/>
        </w:rPr>
        <w:t>.</w:t>
      </w:r>
      <w:r w:rsidR="00F15BFB">
        <w:rPr>
          <w:sz w:val="26"/>
          <w:szCs w:val="26"/>
          <w:lang w:eastAsia="ru-RU"/>
        </w:rPr>
        <w:t xml:space="preserve"> З</w:t>
      </w:r>
      <w:r w:rsidRPr="008F75AF">
        <w:rPr>
          <w:sz w:val="26"/>
          <w:szCs w:val="26"/>
          <w:lang w:eastAsia="ru-RU"/>
        </w:rPr>
        <w:t xml:space="preserve">апишите её в тетрадь. </w:t>
      </w:r>
      <w:r w:rsidR="002E47B7" w:rsidRPr="00DA2B56">
        <w:rPr>
          <w:b/>
        </w:rPr>
        <w:t>(СЛАЙД</w:t>
      </w:r>
      <w:r w:rsidR="002E47B7">
        <w:t>)</w:t>
      </w:r>
      <w:r w:rsidRPr="008F75AF">
        <w:rPr>
          <w:sz w:val="26"/>
          <w:szCs w:val="26"/>
          <w:lang w:eastAsia="ru-RU"/>
        </w:rPr>
        <w:t>Пословица – краткое народное и</w:t>
      </w:r>
      <w:r w:rsidR="002E47B7">
        <w:rPr>
          <w:sz w:val="26"/>
          <w:szCs w:val="26"/>
          <w:lang w:eastAsia="ru-RU"/>
        </w:rPr>
        <w:t>зречение с назидательным смыслом</w:t>
      </w:r>
    </w:p>
    <w:p w:rsidR="002E47B7" w:rsidRPr="002E47B7" w:rsidRDefault="002E47B7" w:rsidP="002E47B7">
      <w:pPr>
        <w:spacing w:before="100" w:beforeAutospacing="1" w:line="240" w:lineRule="auto"/>
        <w:rPr>
          <w:sz w:val="26"/>
          <w:szCs w:val="26"/>
          <w:lang w:eastAsia="ru-RU"/>
        </w:rPr>
      </w:pPr>
      <w:r>
        <w:rPr>
          <w:sz w:val="26"/>
          <w:szCs w:val="26"/>
          <w:lang w:eastAsia="ru-RU"/>
        </w:rPr>
        <w:t>1.</w:t>
      </w:r>
      <w:r w:rsidR="008D3BB2" w:rsidRPr="008F75AF">
        <w:rPr>
          <w:sz w:val="26"/>
          <w:szCs w:val="26"/>
          <w:lang w:eastAsia="ru-RU"/>
        </w:rPr>
        <w:t>Мало что хотеть, надо знать да уметь.</w:t>
      </w:r>
      <w:r w:rsidR="008D3BB2" w:rsidRPr="008F75AF">
        <w:rPr>
          <w:sz w:val="26"/>
          <w:szCs w:val="26"/>
          <w:lang w:eastAsia="ru-RU"/>
        </w:rPr>
        <w:br/>
        <w:t>2. Ленивые руки не родня умной голове.</w:t>
      </w:r>
      <w:r w:rsidR="008D3BB2" w:rsidRPr="008F75AF">
        <w:rPr>
          <w:sz w:val="26"/>
          <w:szCs w:val="26"/>
          <w:lang w:eastAsia="ru-RU"/>
        </w:rPr>
        <w:br/>
        <w:t>3. Каков мастер, такова и работа.</w:t>
      </w:r>
      <w:r w:rsidR="008D3BB2" w:rsidRPr="008F75AF">
        <w:rPr>
          <w:sz w:val="26"/>
          <w:szCs w:val="26"/>
          <w:lang w:eastAsia="ru-RU"/>
        </w:rPr>
        <w:br/>
        <w:t>4. Недаром говорит</w:t>
      </w:r>
      <w:r w:rsidR="008D3BB2">
        <w:rPr>
          <w:sz w:val="26"/>
          <w:szCs w:val="26"/>
          <w:lang w:eastAsia="ru-RU"/>
        </w:rPr>
        <w:t>ся, что дело мастера боится</w:t>
      </w:r>
      <w:r w:rsidR="003E2782">
        <w:rPr>
          <w:sz w:val="26"/>
          <w:szCs w:val="26"/>
          <w:lang w:eastAsia="ru-RU"/>
        </w:rPr>
        <w:t xml:space="preserve"> </w:t>
      </w:r>
      <w:proofErr w:type="gramStart"/>
      <w:r w:rsidR="003E2782">
        <w:rPr>
          <w:sz w:val="26"/>
          <w:szCs w:val="26"/>
          <w:lang w:eastAsia="ru-RU"/>
        </w:rPr>
        <w:t xml:space="preserve">  </w:t>
      </w:r>
      <w:r w:rsidR="008D3BB2">
        <w:rPr>
          <w:sz w:val="26"/>
          <w:szCs w:val="26"/>
          <w:lang w:eastAsia="ru-RU"/>
        </w:rPr>
        <w:t>.</w:t>
      </w:r>
      <w:proofErr w:type="gramEnd"/>
    </w:p>
    <w:p w:rsidR="008D3BB2" w:rsidRPr="002E47B7" w:rsidRDefault="008D3BB2" w:rsidP="002E47B7">
      <w:pPr>
        <w:spacing w:line="240" w:lineRule="auto"/>
      </w:pPr>
      <w:r>
        <w:rPr>
          <w:sz w:val="26"/>
          <w:szCs w:val="26"/>
          <w:lang w:eastAsia="ru-RU"/>
        </w:rPr>
        <w:t>5</w:t>
      </w:r>
      <w:r w:rsidRPr="008F75AF">
        <w:rPr>
          <w:sz w:val="26"/>
          <w:szCs w:val="26"/>
          <w:lang w:eastAsia="ru-RU"/>
        </w:rPr>
        <w:t>. Голь на выдумку хитра.</w:t>
      </w:r>
      <w:r w:rsidRPr="00B755BD">
        <w:rPr>
          <w:sz w:val="26"/>
          <w:szCs w:val="26"/>
          <w:u w:val="single"/>
        </w:rPr>
        <w:t xml:space="preserve"> </w:t>
      </w:r>
      <w:proofErr w:type="gramStart"/>
      <w:r>
        <w:rPr>
          <w:sz w:val="26"/>
          <w:szCs w:val="26"/>
        </w:rPr>
        <w:t xml:space="preserve">( </w:t>
      </w:r>
      <w:r w:rsidRPr="00AC5BDF">
        <w:rPr>
          <w:sz w:val="26"/>
          <w:szCs w:val="26"/>
        </w:rPr>
        <w:t>Пословица</w:t>
      </w:r>
      <w:proofErr w:type="gramEnd"/>
      <w:r w:rsidRPr="00AC5BDF">
        <w:rPr>
          <w:sz w:val="26"/>
          <w:szCs w:val="26"/>
        </w:rPr>
        <w:t xml:space="preserve"> говорит о том, что человек находясь в состоянии острой нехватки чего-либо, становится изобретательным и способным обойтись малыми средствами для достижения поставленной цели.</w:t>
      </w:r>
    </w:p>
    <w:p w:rsidR="008D3BB2" w:rsidRPr="00720BED" w:rsidRDefault="008D3BB2" w:rsidP="006D0D04">
      <w:pPr>
        <w:rPr>
          <w:lang w:eastAsia="ru-RU"/>
        </w:rPr>
      </w:pPr>
      <w:r w:rsidRPr="00AC5BDF">
        <w:rPr>
          <w:sz w:val="26"/>
          <w:szCs w:val="26"/>
        </w:rPr>
        <w:t xml:space="preserve"> </w:t>
      </w:r>
    </w:p>
    <w:p w:rsidR="008D3BB2" w:rsidRPr="00720BED" w:rsidRDefault="008D3BB2" w:rsidP="0092211B">
      <w:pPr>
        <w:rPr>
          <w:lang w:eastAsia="ru-RU"/>
        </w:rPr>
      </w:pPr>
      <w:r w:rsidRPr="00720BED">
        <w:rPr>
          <w:lang w:eastAsia="ru-RU"/>
        </w:rPr>
        <w:lastRenderedPageBreak/>
        <w:t xml:space="preserve">-К какому выводу Толстой приводит читателя? </w:t>
      </w:r>
    </w:p>
    <w:p w:rsidR="008D3BB2" w:rsidRPr="00AC5BDF" w:rsidRDefault="008D3BB2" w:rsidP="0092211B">
      <w:pPr>
        <w:rPr>
          <w:sz w:val="26"/>
          <w:szCs w:val="26"/>
        </w:rPr>
      </w:pPr>
      <w:r w:rsidRPr="00AC5BDF">
        <w:rPr>
          <w:sz w:val="26"/>
          <w:szCs w:val="26"/>
        </w:rPr>
        <w:t xml:space="preserve">Учащиеся: </w:t>
      </w:r>
      <w:proofErr w:type="gramStart"/>
      <w:r w:rsidRPr="00AC5BDF">
        <w:rPr>
          <w:sz w:val="26"/>
          <w:szCs w:val="26"/>
        </w:rPr>
        <w:t>да,  это</w:t>
      </w:r>
      <w:proofErr w:type="gramEnd"/>
      <w:r w:rsidRPr="00AC5BDF">
        <w:rPr>
          <w:sz w:val="26"/>
          <w:szCs w:val="26"/>
        </w:rPr>
        <w:t xml:space="preserve"> произведение учит нас быть нежадными, сообразительным. </w:t>
      </w:r>
    </w:p>
    <w:p w:rsidR="008D3BB2" w:rsidRPr="00AC5BDF" w:rsidRDefault="008D3BB2" w:rsidP="009A227C">
      <w:pPr>
        <w:rPr>
          <w:sz w:val="26"/>
          <w:szCs w:val="26"/>
          <w:lang w:eastAsia="ru-RU"/>
        </w:rPr>
      </w:pPr>
    </w:p>
    <w:p w:rsidR="00EE369E" w:rsidRPr="00720BED" w:rsidRDefault="008D3BB2" w:rsidP="00FE622C">
      <w:pPr>
        <w:rPr>
          <w:lang w:eastAsia="ru-RU"/>
        </w:rPr>
      </w:pPr>
      <w:r w:rsidRPr="00720BED">
        <w:rPr>
          <w:lang w:eastAsia="ru-RU"/>
        </w:rPr>
        <w:t>Учитель: Басни учат нас быть трудолюбивыми, честными, справедливыми, учат нравам. Поэтому их называют нравоучительными произведениями.</w:t>
      </w:r>
      <w:r w:rsidRPr="00720BED">
        <w:rPr>
          <w:lang w:eastAsia="ru-RU"/>
        </w:rPr>
        <w:br/>
        <w:t>Нравоучительный смысл басни в словах автора в начале или в конце басни. Это называется морал</w:t>
      </w:r>
      <w:r w:rsidR="00FE622C" w:rsidRPr="00720BED">
        <w:rPr>
          <w:lang w:eastAsia="ru-RU"/>
        </w:rPr>
        <w:t>ь.</w:t>
      </w:r>
    </w:p>
    <w:p w:rsidR="00337BB2" w:rsidRDefault="00337BB2" w:rsidP="00FE622C">
      <w:pPr>
        <w:rPr>
          <w:rFonts w:eastAsia="Times New Roman"/>
          <w:color w:val="000000"/>
          <w:lang w:eastAsia="ru-RU"/>
        </w:rPr>
      </w:pPr>
    </w:p>
    <w:p w:rsidR="00337BB2" w:rsidRPr="00337BB2" w:rsidRDefault="00337BB2" w:rsidP="00FE622C">
      <w:pPr>
        <w:rPr>
          <w:rFonts w:eastAsia="Times New Roman"/>
          <w:color w:val="000000"/>
          <w:lang w:eastAsia="ru-RU"/>
        </w:rPr>
      </w:pPr>
      <w:r>
        <w:rPr>
          <w:rFonts w:eastAsia="Times New Roman"/>
          <w:color w:val="000000"/>
          <w:lang w:val="en-US" w:eastAsia="ru-RU"/>
        </w:rPr>
        <w:t>III</w:t>
      </w:r>
      <w:r w:rsidRPr="00337BB2">
        <w:rPr>
          <w:rFonts w:eastAsia="Times New Roman"/>
          <w:color w:val="000000"/>
          <w:lang w:eastAsia="ru-RU"/>
        </w:rPr>
        <w:t>.</w:t>
      </w:r>
      <w:r>
        <w:rPr>
          <w:rFonts w:eastAsia="Times New Roman"/>
          <w:color w:val="000000"/>
          <w:lang w:eastAsia="ru-RU"/>
        </w:rPr>
        <w:t xml:space="preserve">       </w:t>
      </w:r>
      <w:proofErr w:type="spellStart"/>
      <w:r w:rsidRPr="00337BB2">
        <w:rPr>
          <w:rFonts w:eastAsia="Times New Roman"/>
          <w:color w:val="000000"/>
          <w:lang w:eastAsia="ru-RU"/>
        </w:rPr>
        <w:t>Физминутка</w:t>
      </w:r>
      <w:proofErr w:type="spellEnd"/>
    </w:p>
    <w:p w:rsidR="00FE622C" w:rsidRPr="00337BB2" w:rsidRDefault="00337BB2" w:rsidP="00FE622C">
      <w:pPr>
        <w:rPr>
          <w:lang w:eastAsia="ru-RU"/>
        </w:rPr>
      </w:pPr>
      <w:r w:rsidRPr="00337BB2">
        <w:rPr>
          <w:rFonts w:eastAsia="Times New Roman"/>
          <w:color w:val="000000"/>
          <w:lang w:eastAsia="ru-RU"/>
        </w:rPr>
        <w:t>-Знаете ли вы, какие игры проводил Л.Н. Толстой своим ученикам? Давайте сейчас поиграем в одну из таких игр, называется она </w:t>
      </w:r>
      <w:r w:rsidRPr="00337BB2">
        <w:rPr>
          <w:rFonts w:eastAsia="Times New Roman"/>
          <w:i/>
          <w:iCs/>
          <w:color w:val="000000"/>
          <w:lang w:eastAsia="ru-RU"/>
        </w:rPr>
        <w:t>«Золотые ворота».</w:t>
      </w:r>
      <w:r w:rsidRPr="00337BB2">
        <w:rPr>
          <w:rFonts w:eastAsia="Times New Roman"/>
          <w:color w:val="000000"/>
          <w:lang w:eastAsia="ru-RU"/>
        </w:rPr>
        <w:t> </w:t>
      </w:r>
    </w:p>
    <w:p w:rsidR="00337BB2" w:rsidRDefault="00337BB2" w:rsidP="004E59A0"/>
    <w:p w:rsidR="00337BB2" w:rsidRPr="00337BB2" w:rsidRDefault="00337BB2" w:rsidP="004E59A0">
      <w:r>
        <w:rPr>
          <w:lang w:val="en-US"/>
        </w:rPr>
        <w:t>IV</w:t>
      </w:r>
      <w:r w:rsidRPr="00860BC6">
        <w:t>.</w:t>
      </w:r>
      <w:proofErr w:type="gramStart"/>
      <w:r>
        <w:t xml:space="preserve">  Закрепление</w:t>
      </w:r>
      <w:proofErr w:type="gramEnd"/>
      <w:r>
        <w:t xml:space="preserve"> изученного</w:t>
      </w:r>
    </w:p>
    <w:p w:rsidR="008D3BB2" w:rsidRPr="00720BED" w:rsidRDefault="00720BED" w:rsidP="004E59A0">
      <w:r w:rsidRPr="00720BED">
        <w:t>-</w:t>
      </w:r>
      <w:r w:rsidR="008D3BB2" w:rsidRPr="00072521">
        <w:rPr>
          <w:sz w:val="36"/>
          <w:szCs w:val="36"/>
        </w:rPr>
        <w:t xml:space="preserve">Ребята, </w:t>
      </w:r>
      <w:r w:rsidRPr="00072521">
        <w:rPr>
          <w:sz w:val="36"/>
          <w:szCs w:val="36"/>
        </w:rPr>
        <w:t>какие литературные жанры в</w:t>
      </w:r>
      <w:r w:rsidR="008D3BB2" w:rsidRPr="00072521">
        <w:rPr>
          <w:sz w:val="36"/>
          <w:szCs w:val="36"/>
        </w:rPr>
        <w:t xml:space="preserve">ы </w:t>
      </w:r>
      <w:r w:rsidRPr="00072521">
        <w:rPr>
          <w:sz w:val="36"/>
          <w:szCs w:val="36"/>
        </w:rPr>
        <w:t>знаете</w:t>
      </w:r>
      <w:r w:rsidR="008D3BB2" w:rsidRPr="00072521">
        <w:rPr>
          <w:sz w:val="36"/>
          <w:szCs w:val="36"/>
        </w:rPr>
        <w:t>?</w:t>
      </w:r>
    </w:p>
    <w:p w:rsidR="008D3BB2" w:rsidRPr="00720BED" w:rsidRDefault="008D3BB2" w:rsidP="004E59A0">
      <w:r w:rsidRPr="00720BED">
        <w:t xml:space="preserve">    </w:t>
      </w:r>
      <w:r w:rsidR="00720BED">
        <w:t>(</w:t>
      </w:r>
      <w:r w:rsidRPr="00720BED">
        <w:t xml:space="preserve"> сказка, рассказ, стихотворение, басня, быль, былина</w:t>
      </w:r>
      <w:r w:rsidR="00720BED">
        <w:t>)</w:t>
      </w:r>
    </w:p>
    <w:p w:rsidR="008D3BB2" w:rsidRPr="00720BED" w:rsidRDefault="008D3BB2" w:rsidP="004E59A0"/>
    <w:p w:rsidR="006F386B" w:rsidRPr="00720BED" w:rsidRDefault="008D3BB2" w:rsidP="006F386B">
      <w:pPr>
        <w:spacing w:line="240" w:lineRule="auto"/>
        <w:rPr>
          <w:b/>
          <w:u w:val="single"/>
        </w:rPr>
      </w:pPr>
      <w:r w:rsidRPr="00720BED">
        <w:t>-Выберите карточки с теми жанрами, к которым можно отнести произведения Толстого.</w:t>
      </w:r>
      <w:r w:rsidR="006F386B" w:rsidRPr="00720BED">
        <w:rPr>
          <w:b/>
          <w:u w:val="single"/>
        </w:rPr>
        <w:t xml:space="preserve"> </w:t>
      </w:r>
    </w:p>
    <w:p w:rsidR="006F386B" w:rsidRPr="00720BED" w:rsidRDefault="006F386B" w:rsidP="006F386B">
      <w:pPr>
        <w:spacing w:line="240" w:lineRule="auto"/>
        <w:rPr>
          <w:b/>
          <w:u w:val="single"/>
        </w:rPr>
      </w:pPr>
    </w:p>
    <w:p w:rsidR="006F386B" w:rsidRPr="00720BED" w:rsidRDefault="006F386B" w:rsidP="006F386B">
      <w:pPr>
        <w:spacing w:line="240" w:lineRule="auto"/>
        <w:rPr>
          <w:i/>
        </w:rPr>
      </w:pPr>
      <w:r w:rsidRPr="00720BED">
        <w:rPr>
          <w:b/>
          <w:u w:val="single"/>
        </w:rPr>
        <w:t>Басня</w:t>
      </w:r>
      <w:r w:rsidRPr="00720BED">
        <w:t xml:space="preserve"> - короткий рассказ, в котором действуют животные, растения, вещи, а подразумеваются люди, их поступки, поведение. В баснях высмеиваются недостатки людей: злоба, зависть, невежество, жадность, лень. Содержит нравоучение – мораль.</w:t>
      </w:r>
    </w:p>
    <w:p w:rsidR="00337BB2" w:rsidRDefault="00337BB2" w:rsidP="006F386B">
      <w:pPr>
        <w:spacing w:line="240" w:lineRule="auto"/>
        <w:rPr>
          <w:b/>
          <w:u w:val="single"/>
        </w:rPr>
      </w:pPr>
    </w:p>
    <w:p w:rsidR="006F386B" w:rsidRPr="00720BED" w:rsidRDefault="006F386B" w:rsidP="006F386B">
      <w:pPr>
        <w:spacing w:line="240" w:lineRule="auto"/>
      </w:pPr>
      <w:r w:rsidRPr="00720BED">
        <w:rPr>
          <w:b/>
          <w:u w:val="single"/>
        </w:rPr>
        <w:t>Сказка</w:t>
      </w:r>
      <w:r w:rsidRPr="00720BED">
        <w:t xml:space="preserve"> – произведение с фантастическим вымыслом. Бывают бытовые, волшебные. о животных.</w:t>
      </w:r>
    </w:p>
    <w:p w:rsidR="00337BB2" w:rsidRDefault="00337BB2" w:rsidP="006F386B">
      <w:pPr>
        <w:spacing w:line="240" w:lineRule="auto"/>
        <w:rPr>
          <w:b/>
          <w:u w:val="single"/>
        </w:rPr>
      </w:pPr>
    </w:p>
    <w:p w:rsidR="006F386B" w:rsidRPr="00720BED" w:rsidRDefault="006F386B" w:rsidP="006F386B">
      <w:pPr>
        <w:spacing w:line="240" w:lineRule="auto"/>
      </w:pPr>
      <w:r w:rsidRPr="00720BED">
        <w:rPr>
          <w:b/>
          <w:u w:val="single"/>
        </w:rPr>
        <w:t>Рассказ</w:t>
      </w:r>
      <w:r w:rsidRPr="00720BED">
        <w:rPr>
          <w:u w:val="single"/>
        </w:rPr>
        <w:t xml:space="preserve"> </w:t>
      </w:r>
      <w:r w:rsidRPr="00720BED">
        <w:t>– небольшое повествовательное произведение о каком-либо событии в жизни героя или автора. Бывают художественные и научно-познавательные.</w:t>
      </w:r>
    </w:p>
    <w:p w:rsidR="00337BB2" w:rsidRDefault="00337BB2" w:rsidP="006F386B">
      <w:pPr>
        <w:spacing w:line="240" w:lineRule="auto"/>
        <w:rPr>
          <w:b/>
          <w:u w:val="single"/>
        </w:rPr>
      </w:pPr>
    </w:p>
    <w:p w:rsidR="006F386B" w:rsidRPr="00720BED" w:rsidRDefault="006F386B" w:rsidP="006F386B">
      <w:pPr>
        <w:spacing w:line="240" w:lineRule="auto"/>
      </w:pPr>
      <w:r w:rsidRPr="00720BED">
        <w:rPr>
          <w:b/>
          <w:u w:val="single"/>
        </w:rPr>
        <w:t>Быль –</w:t>
      </w:r>
      <w:r w:rsidRPr="00720BED">
        <w:rPr>
          <w:u w:val="single"/>
        </w:rPr>
        <w:t xml:space="preserve"> </w:t>
      </w:r>
      <w:r w:rsidRPr="00720BED">
        <w:t>произведение, рассказывающее о реальном событии.</w:t>
      </w:r>
    </w:p>
    <w:p w:rsidR="00720BED" w:rsidRDefault="00720BED" w:rsidP="00FC2005">
      <w:pPr>
        <w:jc w:val="both"/>
      </w:pPr>
    </w:p>
    <w:p w:rsidR="00720BED" w:rsidRDefault="00720BED" w:rsidP="00FC2005">
      <w:pPr>
        <w:jc w:val="both"/>
      </w:pPr>
    </w:p>
    <w:p w:rsidR="00720BED" w:rsidRPr="002E0025" w:rsidRDefault="002E0025" w:rsidP="00FC2005">
      <w:pPr>
        <w:jc w:val="both"/>
      </w:pPr>
      <w:r>
        <w:rPr>
          <w:lang w:val="en-US"/>
        </w:rPr>
        <w:t>V</w:t>
      </w:r>
      <w:r>
        <w:t xml:space="preserve">. </w:t>
      </w:r>
      <w:proofErr w:type="spellStart"/>
      <w:r>
        <w:t>Самостоят.работа</w:t>
      </w:r>
      <w:proofErr w:type="spellEnd"/>
      <w:r>
        <w:t>.</w:t>
      </w:r>
    </w:p>
    <w:p w:rsidR="00720BED" w:rsidRDefault="00720BED" w:rsidP="00FC2005">
      <w:pPr>
        <w:jc w:val="both"/>
      </w:pPr>
    </w:p>
    <w:p w:rsidR="00720BED" w:rsidRDefault="00720BED" w:rsidP="00FC2005">
      <w:pPr>
        <w:jc w:val="both"/>
      </w:pPr>
    </w:p>
    <w:p w:rsidR="008D3BB2" w:rsidRDefault="006F386B" w:rsidP="00FC2005">
      <w:pPr>
        <w:jc w:val="both"/>
        <w:rPr>
          <w:b/>
          <w:sz w:val="32"/>
          <w:szCs w:val="32"/>
        </w:rPr>
      </w:pPr>
      <w:r w:rsidRPr="00720BED">
        <w:rPr>
          <w:b/>
          <w:sz w:val="32"/>
          <w:szCs w:val="32"/>
        </w:rPr>
        <w:t>Работа в парах</w:t>
      </w:r>
    </w:p>
    <w:p w:rsidR="003E5BA6" w:rsidRDefault="003E5BA6" w:rsidP="00FC2005">
      <w:pPr>
        <w:jc w:val="both"/>
        <w:rPr>
          <w:b/>
          <w:sz w:val="32"/>
          <w:szCs w:val="32"/>
        </w:rPr>
      </w:pPr>
    </w:p>
    <w:p w:rsidR="00337BB2" w:rsidRPr="00720BED" w:rsidRDefault="00337BB2" w:rsidP="00FC2005">
      <w:pPr>
        <w:jc w:val="both"/>
        <w:rPr>
          <w:b/>
          <w:sz w:val="32"/>
          <w:szCs w:val="32"/>
        </w:rPr>
      </w:pPr>
    </w:p>
    <w:p w:rsidR="006F386B" w:rsidRDefault="006F386B" w:rsidP="00FC2005">
      <w:pPr>
        <w:jc w:val="both"/>
      </w:pPr>
      <w:r>
        <w:lastRenderedPageBreak/>
        <w:t>1.Соедини стрелками определение с жанром</w:t>
      </w:r>
    </w:p>
    <w:p w:rsidR="007E30A8" w:rsidRDefault="007E30A8" w:rsidP="00FC2005">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6F386B" w:rsidTr="00860BC6">
        <w:tc>
          <w:tcPr>
            <w:tcW w:w="3190" w:type="dxa"/>
            <w:shd w:val="clear" w:color="auto" w:fill="auto"/>
          </w:tcPr>
          <w:p w:rsidR="006F386B" w:rsidRPr="00860BC6" w:rsidRDefault="006F386B" w:rsidP="00860BC6">
            <w:pPr>
              <w:jc w:val="center"/>
              <w:rPr>
                <w:b/>
                <w:sz w:val="24"/>
                <w:szCs w:val="24"/>
                <w:u w:val="single"/>
              </w:rPr>
            </w:pPr>
          </w:p>
          <w:p w:rsidR="006F386B" w:rsidRPr="00860BC6" w:rsidRDefault="006F386B" w:rsidP="00860BC6">
            <w:pPr>
              <w:jc w:val="center"/>
              <w:rPr>
                <w:sz w:val="24"/>
                <w:szCs w:val="24"/>
              </w:rPr>
            </w:pPr>
            <w:r w:rsidRPr="00860BC6">
              <w:rPr>
                <w:sz w:val="24"/>
                <w:szCs w:val="24"/>
              </w:rPr>
              <w:t>басня</w:t>
            </w:r>
          </w:p>
        </w:tc>
        <w:tc>
          <w:tcPr>
            <w:tcW w:w="3190" w:type="dxa"/>
            <w:vMerge w:val="restart"/>
            <w:shd w:val="clear" w:color="auto" w:fill="auto"/>
          </w:tcPr>
          <w:p w:rsidR="006F386B" w:rsidRPr="00860BC6" w:rsidRDefault="006F386B" w:rsidP="00860BC6">
            <w:pPr>
              <w:jc w:val="both"/>
              <w:rPr>
                <w:sz w:val="24"/>
                <w:szCs w:val="24"/>
              </w:rPr>
            </w:pPr>
          </w:p>
        </w:tc>
        <w:tc>
          <w:tcPr>
            <w:tcW w:w="3191" w:type="dxa"/>
            <w:shd w:val="clear" w:color="auto" w:fill="auto"/>
          </w:tcPr>
          <w:p w:rsidR="006F386B" w:rsidRPr="00860BC6" w:rsidRDefault="006F386B" w:rsidP="00860BC6">
            <w:pPr>
              <w:jc w:val="both"/>
              <w:rPr>
                <w:sz w:val="24"/>
                <w:szCs w:val="24"/>
              </w:rPr>
            </w:pPr>
            <w:r w:rsidRPr="00860BC6">
              <w:rPr>
                <w:sz w:val="24"/>
                <w:szCs w:val="24"/>
              </w:rPr>
              <w:t>произведение с фантастическим вымыслом. Бывают бытовые, волшебные. о животных</w:t>
            </w:r>
          </w:p>
        </w:tc>
      </w:tr>
      <w:tr w:rsidR="006F386B" w:rsidTr="00860BC6">
        <w:tc>
          <w:tcPr>
            <w:tcW w:w="3190" w:type="dxa"/>
            <w:shd w:val="clear" w:color="auto" w:fill="auto"/>
          </w:tcPr>
          <w:p w:rsidR="006F386B" w:rsidRPr="00860BC6" w:rsidRDefault="006F386B" w:rsidP="00860BC6">
            <w:pPr>
              <w:jc w:val="center"/>
              <w:rPr>
                <w:sz w:val="24"/>
                <w:szCs w:val="24"/>
              </w:rPr>
            </w:pPr>
          </w:p>
          <w:p w:rsidR="006F386B" w:rsidRPr="00860BC6" w:rsidRDefault="006F386B" w:rsidP="00860BC6">
            <w:pPr>
              <w:jc w:val="center"/>
              <w:rPr>
                <w:sz w:val="24"/>
                <w:szCs w:val="24"/>
              </w:rPr>
            </w:pPr>
          </w:p>
          <w:p w:rsidR="006F386B" w:rsidRPr="00860BC6" w:rsidRDefault="006F386B" w:rsidP="00860BC6">
            <w:pPr>
              <w:jc w:val="center"/>
              <w:rPr>
                <w:sz w:val="24"/>
                <w:szCs w:val="24"/>
              </w:rPr>
            </w:pPr>
          </w:p>
          <w:p w:rsidR="006F386B" w:rsidRPr="00860BC6" w:rsidRDefault="006F386B" w:rsidP="00860BC6">
            <w:pPr>
              <w:jc w:val="center"/>
              <w:rPr>
                <w:sz w:val="24"/>
                <w:szCs w:val="24"/>
              </w:rPr>
            </w:pPr>
          </w:p>
          <w:p w:rsidR="006F386B" w:rsidRPr="00860BC6" w:rsidRDefault="006F386B" w:rsidP="00860BC6">
            <w:pPr>
              <w:jc w:val="center"/>
              <w:rPr>
                <w:sz w:val="24"/>
                <w:szCs w:val="24"/>
              </w:rPr>
            </w:pPr>
          </w:p>
          <w:p w:rsidR="006F386B" w:rsidRPr="00860BC6" w:rsidRDefault="006F386B" w:rsidP="00860BC6">
            <w:pPr>
              <w:jc w:val="center"/>
              <w:rPr>
                <w:sz w:val="24"/>
                <w:szCs w:val="24"/>
              </w:rPr>
            </w:pPr>
            <w:r w:rsidRPr="00860BC6">
              <w:rPr>
                <w:sz w:val="24"/>
                <w:szCs w:val="24"/>
              </w:rPr>
              <w:t>сказка</w:t>
            </w:r>
          </w:p>
        </w:tc>
        <w:tc>
          <w:tcPr>
            <w:tcW w:w="3190" w:type="dxa"/>
            <w:vMerge/>
            <w:shd w:val="clear" w:color="auto" w:fill="auto"/>
          </w:tcPr>
          <w:p w:rsidR="006F386B" w:rsidRPr="00860BC6" w:rsidRDefault="006F386B" w:rsidP="00860BC6">
            <w:pPr>
              <w:jc w:val="both"/>
              <w:rPr>
                <w:sz w:val="24"/>
                <w:szCs w:val="24"/>
              </w:rPr>
            </w:pPr>
          </w:p>
        </w:tc>
        <w:tc>
          <w:tcPr>
            <w:tcW w:w="3191" w:type="dxa"/>
            <w:shd w:val="clear" w:color="auto" w:fill="auto"/>
          </w:tcPr>
          <w:p w:rsidR="006F386B" w:rsidRPr="00860BC6" w:rsidRDefault="006F386B" w:rsidP="00860BC6">
            <w:pPr>
              <w:jc w:val="both"/>
              <w:rPr>
                <w:sz w:val="24"/>
                <w:szCs w:val="24"/>
              </w:rPr>
            </w:pPr>
            <w:r w:rsidRPr="00860BC6">
              <w:rPr>
                <w:sz w:val="24"/>
                <w:szCs w:val="24"/>
              </w:rPr>
              <w:t>короткий рассказ, в котором действуют животные, растения, вещи, а подразумеваются люди, их поступки, поведение. В баснях высмеиваются недостатки людей: злоба, зависть, невежество, жадность, лень. Содержит нравоучение – мораль</w:t>
            </w:r>
          </w:p>
        </w:tc>
      </w:tr>
      <w:tr w:rsidR="006F386B" w:rsidTr="00860BC6">
        <w:tc>
          <w:tcPr>
            <w:tcW w:w="3190" w:type="dxa"/>
            <w:shd w:val="clear" w:color="auto" w:fill="auto"/>
          </w:tcPr>
          <w:p w:rsidR="006F386B" w:rsidRPr="00860BC6" w:rsidRDefault="006F386B" w:rsidP="00860BC6">
            <w:pPr>
              <w:jc w:val="center"/>
              <w:rPr>
                <w:sz w:val="24"/>
                <w:szCs w:val="24"/>
              </w:rPr>
            </w:pPr>
          </w:p>
          <w:p w:rsidR="006F386B" w:rsidRPr="00860BC6" w:rsidRDefault="006F386B" w:rsidP="00860BC6">
            <w:pPr>
              <w:jc w:val="center"/>
              <w:rPr>
                <w:sz w:val="24"/>
                <w:szCs w:val="24"/>
              </w:rPr>
            </w:pPr>
            <w:r w:rsidRPr="00860BC6">
              <w:rPr>
                <w:sz w:val="24"/>
                <w:szCs w:val="24"/>
              </w:rPr>
              <w:t>рассказ</w:t>
            </w:r>
          </w:p>
        </w:tc>
        <w:tc>
          <w:tcPr>
            <w:tcW w:w="3190" w:type="dxa"/>
            <w:vMerge/>
            <w:shd w:val="clear" w:color="auto" w:fill="auto"/>
          </w:tcPr>
          <w:p w:rsidR="006F386B" w:rsidRPr="00860BC6" w:rsidRDefault="006F386B" w:rsidP="00860BC6">
            <w:pPr>
              <w:jc w:val="both"/>
              <w:rPr>
                <w:sz w:val="24"/>
                <w:szCs w:val="24"/>
              </w:rPr>
            </w:pPr>
          </w:p>
        </w:tc>
        <w:tc>
          <w:tcPr>
            <w:tcW w:w="3191" w:type="dxa"/>
            <w:shd w:val="clear" w:color="auto" w:fill="auto"/>
          </w:tcPr>
          <w:p w:rsidR="006F386B" w:rsidRPr="00860BC6" w:rsidRDefault="006F386B" w:rsidP="00860BC6">
            <w:pPr>
              <w:jc w:val="both"/>
              <w:rPr>
                <w:sz w:val="24"/>
                <w:szCs w:val="24"/>
              </w:rPr>
            </w:pPr>
            <w:r w:rsidRPr="00860BC6">
              <w:rPr>
                <w:sz w:val="24"/>
                <w:szCs w:val="24"/>
              </w:rPr>
              <w:t xml:space="preserve"> произведение, рассказывающее о реальном событии.</w:t>
            </w:r>
          </w:p>
        </w:tc>
      </w:tr>
      <w:tr w:rsidR="006F386B" w:rsidTr="00860BC6">
        <w:tc>
          <w:tcPr>
            <w:tcW w:w="3190" w:type="dxa"/>
            <w:shd w:val="clear" w:color="auto" w:fill="auto"/>
          </w:tcPr>
          <w:p w:rsidR="006F386B" w:rsidRPr="00860BC6" w:rsidRDefault="006F386B" w:rsidP="00860BC6">
            <w:pPr>
              <w:jc w:val="center"/>
              <w:rPr>
                <w:sz w:val="24"/>
                <w:szCs w:val="24"/>
              </w:rPr>
            </w:pPr>
          </w:p>
          <w:p w:rsidR="006F386B" w:rsidRPr="00860BC6" w:rsidRDefault="006F386B" w:rsidP="00860BC6">
            <w:pPr>
              <w:jc w:val="center"/>
              <w:rPr>
                <w:sz w:val="24"/>
                <w:szCs w:val="24"/>
              </w:rPr>
            </w:pPr>
          </w:p>
          <w:p w:rsidR="006F386B" w:rsidRPr="00860BC6" w:rsidRDefault="006F386B" w:rsidP="00860BC6">
            <w:pPr>
              <w:jc w:val="center"/>
              <w:rPr>
                <w:sz w:val="24"/>
                <w:szCs w:val="24"/>
              </w:rPr>
            </w:pPr>
            <w:r w:rsidRPr="00860BC6">
              <w:rPr>
                <w:sz w:val="24"/>
                <w:szCs w:val="24"/>
              </w:rPr>
              <w:t>быль</w:t>
            </w:r>
          </w:p>
        </w:tc>
        <w:tc>
          <w:tcPr>
            <w:tcW w:w="3190" w:type="dxa"/>
            <w:vMerge/>
            <w:shd w:val="clear" w:color="auto" w:fill="auto"/>
          </w:tcPr>
          <w:p w:rsidR="006F386B" w:rsidRPr="00860BC6" w:rsidRDefault="006F386B" w:rsidP="00860BC6">
            <w:pPr>
              <w:jc w:val="both"/>
              <w:rPr>
                <w:sz w:val="24"/>
                <w:szCs w:val="24"/>
              </w:rPr>
            </w:pPr>
          </w:p>
        </w:tc>
        <w:tc>
          <w:tcPr>
            <w:tcW w:w="3191" w:type="dxa"/>
            <w:shd w:val="clear" w:color="auto" w:fill="auto"/>
          </w:tcPr>
          <w:p w:rsidR="006F386B" w:rsidRPr="00860BC6" w:rsidRDefault="006F386B" w:rsidP="00860BC6">
            <w:pPr>
              <w:spacing w:line="240" w:lineRule="auto"/>
              <w:rPr>
                <w:sz w:val="24"/>
                <w:szCs w:val="24"/>
              </w:rPr>
            </w:pPr>
            <w:r w:rsidRPr="00860BC6">
              <w:rPr>
                <w:sz w:val="24"/>
                <w:szCs w:val="24"/>
              </w:rPr>
              <w:t>небольшое повествовательное произведение о каком-либо событии в жизни героя или автора. Бывают художественные и научно-познавательные.</w:t>
            </w:r>
          </w:p>
          <w:p w:rsidR="006F386B" w:rsidRPr="00860BC6" w:rsidRDefault="006F386B" w:rsidP="00860BC6">
            <w:pPr>
              <w:jc w:val="both"/>
              <w:rPr>
                <w:sz w:val="24"/>
                <w:szCs w:val="24"/>
              </w:rPr>
            </w:pPr>
          </w:p>
        </w:tc>
      </w:tr>
    </w:tbl>
    <w:p w:rsidR="006F386B" w:rsidRDefault="006F386B" w:rsidP="00FC2005">
      <w:pPr>
        <w:jc w:val="both"/>
      </w:pPr>
    </w:p>
    <w:p w:rsidR="00FE622C" w:rsidRPr="008B08F4" w:rsidRDefault="00FE622C" w:rsidP="00FE622C">
      <w:pPr>
        <w:spacing w:line="240" w:lineRule="auto"/>
        <w:jc w:val="both"/>
        <w:rPr>
          <w:shd w:val="clear" w:color="auto" w:fill="FFFFFF"/>
        </w:rPr>
      </w:pPr>
      <w:r>
        <w:t>2.</w:t>
      </w:r>
      <w:r w:rsidRPr="00FE622C">
        <w:rPr>
          <w:shd w:val="clear" w:color="auto" w:fill="FFFFFF"/>
        </w:rPr>
        <w:t xml:space="preserve"> </w:t>
      </w:r>
      <w:r w:rsidRPr="008B08F4">
        <w:rPr>
          <w:shd w:val="clear" w:color="auto" w:fill="FFFFFF"/>
        </w:rPr>
        <w:t>Соотнесите пословицу и произведение, к которому она подходит.</w:t>
      </w:r>
    </w:p>
    <w:p w:rsidR="006F386B" w:rsidRDefault="006F386B" w:rsidP="00FC2005">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FE622C" w:rsidTr="00860BC6">
        <w:tc>
          <w:tcPr>
            <w:tcW w:w="3190" w:type="dxa"/>
            <w:shd w:val="clear" w:color="auto" w:fill="auto"/>
          </w:tcPr>
          <w:p w:rsidR="00FE622C" w:rsidRPr="00860BC6" w:rsidRDefault="00FE622C" w:rsidP="00860BC6">
            <w:pPr>
              <w:jc w:val="both"/>
              <w:rPr>
                <w:rFonts w:ascii="Calibri" w:hAnsi="Calibri" w:cs="Calibri"/>
              </w:rPr>
            </w:pPr>
            <w:r w:rsidRPr="00860BC6">
              <w:rPr>
                <w:rFonts w:ascii="Calibri" w:hAnsi="Calibri" w:cs="Calibri"/>
                <w:shd w:val="clear" w:color="auto" w:fill="FFFFFF"/>
              </w:rPr>
              <w:t>« Старый дед и внучек»</w:t>
            </w:r>
          </w:p>
        </w:tc>
        <w:tc>
          <w:tcPr>
            <w:tcW w:w="3190" w:type="dxa"/>
            <w:vMerge w:val="restart"/>
            <w:shd w:val="clear" w:color="auto" w:fill="auto"/>
          </w:tcPr>
          <w:p w:rsidR="00FE622C" w:rsidRPr="00860BC6" w:rsidRDefault="00FE622C" w:rsidP="00860BC6">
            <w:pPr>
              <w:jc w:val="both"/>
              <w:rPr>
                <w:rFonts w:ascii="Calibri" w:hAnsi="Calibri" w:cs="Calibri"/>
              </w:rPr>
            </w:pPr>
          </w:p>
        </w:tc>
        <w:tc>
          <w:tcPr>
            <w:tcW w:w="3191" w:type="dxa"/>
            <w:shd w:val="clear" w:color="auto" w:fill="auto"/>
          </w:tcPr>
          <w:p w:rsidR="00FE622C" w:rsidRPr="00860BC6" w:rsidRDefault="00FE622C" w:rsidP="00860BC6">
            <w:pPr>
              <w:jc w:val="both"/>
              <w:rPr>
                <w:rFonts w:ascii="Calibri" w:hAnsi="Calibri" w:cs="Calibri"/>
              </w:rPr>
            </w:pPr>
            <w:r w:rsidRPr="00860BC6">
              <w:rPr>
                <w:rFonts w:ascii="Calibri" w:hAnsi="Calibri" w:cs="Calibri"/>
                <w:shd w:val="clear" w:color="auto" w:fill="FFFFFF"/>
              </w:rPr>
              <w:t xml:space="preserve">Крепкую дружбу и топором не разрубишь                                   </w:t>
            </w:r>
          </w:p>
        </w:tc>
      </w:tr>
      <w:tr w:rsidR="00FE622C" w:rsidTr="00860BC6">
        <w:tc>
          <w:tcPr>
            <w:tcW w:w="3190" w:type="dxa"/>
            <w:shd w:val="clear" w:color="auto" w:fill="auto"/>
          </w:tcPr>
          <w:p w:rsidR="00FE622C" w:rsidRPr="00860BC6" w:rsidRDefault="00FE622C" w:rsidP="00860BC6">
            <w:pPr>
              <w:jc w:val="both"/>
              <w:rPr>
                <w:rFonts w:ascii="Calibri" w:hAnsi="Calibri" w:cs="Calibri"/>
              </w:rPr>
            </w:pPr>
            <w:r w:rsidRPr="00860BC6">
              <w:rPr>
                <w:rFonts w:ascii="Calibri" w:hAnsi="Calibri" w:cs="Calibri"/>
                <w:shd w:val="clear" w:color="auto" w:fill="FFFFFF"/>
              </w:rPr>
              <w:t>«</w:t>
            </w:r>
            <w:r w:rsidRPr="00860BC6">
              <w:rPr>
                <w:rFonts w:ascii="Calibri" w:hAnsi="Calibri" w:cs="Calibri"/>
              </w:rPr>
              <w:t>Детство»</w:t>
            </w:r>
          </w:p>
        </w:tc>
        <w:tc>
          <w:tcPr>
            <w:tcW w:w="3190" w:type="dxa"/>
            <w:vMerge/>
            <w:shd w:val="clear" w:color="auto" w:fill="auto"/>
          </w:tcPr>
          <w:p w:rsidR="00FE622C" w:rsidRPr="00860BC6" w:rsidRDefault="00FE622C" w:rsidP="00860BC6">
            <w:pPr>
              <w:jc w:val="both"/>
              <w:rPr>
                <w:rFonts w:ascii="Calibri" w:hAnsi="Calibri" w:cs="Calibri"/>
              </w:rPr>
            </w:pPr>
          </w:p>
        </w:tc>
        <w:tc>
          <w:tcPr>
            <w:tcW w:w="3191" w:type="dxa"/>
            <w:shd w:val="clear" w:color="auto" w:fill="auto"/>
          </w:tcPr>
          <w:p w:rsidR="00FE622C" w:rsidRPr="00860BC6" w:rsidRDefault="00FE622C" w:rsidP="00860BC6">
            <w:pPr>
              <w:jc w:val="both"/>
              <w:rPr>
                <w:rFonts w:ascii="Calibri" w:hAnsi="Calibri" w:cs="Calibri"/>
              </w:rPr>
            </w:pPr>
            <w:r w:rsidRPr="00860BC6">
              <w:rPr>
                <w:rFonts w:ascii="Calibri" w:hAnsi="Calibri" w:cs="Calibri"/>
                <w:shd w:val="clear" w:color="auto" w:fill="FFFFFF"/>
              </w:rPr>
              <w:t xml:space="preserve">Кто родителей почитает, тот во век не погибает                         </w:t>
            </w:r>
          </w:p>
        </w:tc>
      </w:tr>
      <w:tr w:rsidR="00FE622C" w:rsidTr="00860BC6">
        <w:tc>
          <w:tcPr>
            <w:tcW w:w="3190" w:type="dxa"/>
            <w:shd w:val="clear" w:color="auto" w:fill="auto"/>
          </w:tcPr>
          <w:p w:rsidR="00FE622C" w:rsidRPr="00860BC6" w:rsidRDefault="00FE622C" w:rsidP="00860BC6">
            <w:pPr>
              <w:jc w:val="both"/>
              <w:rPr>
                <w:rFonts w:ascii="Calibri" w:hAnsi="Calibri" w:cs="Calibri"/>
              </w:rPr>
            </w:pPr>
            <w:r w:rsidRPr="00860BC6">
              <w:rPr>
                <w:rFonts w:ascii="Calibri" w:hAnsi="Calibri" w:cs="Calibri"/>
              </w:rPr>
              <w:t>«</w:t>
            </w:r>
            <w:r w:rsidRPr="00860BC6">
              <w:rPr>
                <w:rFonts w:ascii="Calibri" w:hAnsi="Calibri" w:cs="Calibri"/>
                <w:lang w:eastAsia="ru-RU"/>
              </w:rPr>
              <w:t>Как мужик убрал камень»</w:t>
            </w:r>
          </w:p>
        </w:tc>
        <w:tc>
          <w:tcPr>
            <w:tcW w:w="3190" w:type="dxa"/>
            <w:vMerge/>
            <w:shd w:val="clear" w:color="auto" w:fill="auto"/>
          </w:tcPr>
          <w:p w:rsidR="00FE622C" w:rsidRPr="00860BC6" w:rsidRDefault="00FE622C" w:rsidP="00860BC6">
            <w:pPr>
              <w:jc w:val="both"/>
              <w:rPr>
                <w:rFonts w:ascii="Calibri" w:hAnsi="Calibri" w:cs="Calibri"/>
              </w:rPr>
            </w:pPr>
          </w:p>
        </w:tc>
        <w:tc>
          <w:tcPr>
            <w:tcW w:w="3191" w:type="dxa"/>
            <w:shd w:val="clear" w:color="auto" w:fill="auto"/>
          </w:tcPr>
          <w:p w:rsidR="00FE622C" w:rsidRPr="00860BC6" w:rsidRDefault="00FE622C" w:rsidP="00860BC6">
            <w:pPr>
              <w:jc w:val="both"/>
              <w:rPr>
                <w:rFonts w:ascii="Calibri" w:hAnsi="Calibri" w:cs="Calibri"/>
              </w:rPr>
            </w:pPr>
            <w:r w:rsidRPr="00860BC6">
              <w:rPr>
                <w:rFonts w:ascii="Calibri" w:hAnsi="Calibri" w:cs="Calibri"/>
              </w:rPr>
              <w:t xml:space="preserve">Нет лучше дружка, чем родная матушка.                 </w:t>
            </w:r>
          </w:p>
        </w:tc>
      </w:tr>
      <w:tr w:rsidR="00FE622C" w:rsidTr="00860BC6">
        <w:tc>
          <w:tcPr>
            <w:tcW w:w="3190" w:type="dxa"/>
            <w:shd w:val="clear" w:color="auto" w:fill="auto"/>
          </w:tcPr>
          <w:p w:rsidR="00FE622C" w:rsidRPr="00860BC6" w:rsidRDefault="00FE622C" w:rsidP="00860BC6">
            <w:pPr>
              <w:jc w:val="both"/>
              <w:rPr>
                <w:rFonts w:ascii="Calibri" w:hAnsi="Calibri" w:cs="Calibri"/>
              </w:rPr>
            </w:pPr>
            <w:r w:rsidRPr="00860BC6">
              <w:rPr>
                <w:rFonts w:ascii="Calibri" w:hAnsi="Calibri" w:cs="Calibri"/>
                <w:shd w:val="clear" w:color="auto" w:fill="FFFFFF"/>
              </w:rPr>
              <w:t>«Лев и собачка»</w:t>
            </w:r>
          </w:p>
        </w:tc>
        <w:tc>
          <w:tcPr>
            <w:tcW w:w="3190" w:type="dxa"/>
            <w:vMerge/>
            <w:shd w:val="clear" w:color="auto" w:fill="auto"/>
          </w:tcPr>
          <w:p w:rsidR="00FE622C" w:rsidRPr="00860BC6" w:rsidRDefault="00FE622C" w:rsidP="00860BC6">
            <w:pPr>
              <w:jc w:val="both"/>
              <w:rPr>
                <w:rFonts w:ascii="Calibri" w:hAnsi="Calibri" w:cs="Calibri"/>
              </w:rPr>
            </w:pPr>
          </w:p>
        </w:tc>
        <w:tc>
          <w:tcPr>
            <w:tcW w:w="3191" w:type="dxa"/>
            <w:shd w:val="clear" w:color="auto" w:fill="auto"/>
          </w:tcPr>
          <w:p w:rsidR="00FE622C" w:rsidRPr="00860BC6" w:rsidRDefault="00FE622C" w:rsidP="00860BC6">
            <w:pPr>
              <w:jc w:val="both"/>
              <w:rPr>
                <w:rFonts w:ascii="Calibri" w:hAnsi="Calibri" w:cs="Calibri"/>
              </w:rPr>
            </w:pPr>
            <w:r w:rsidRPr="00860BC6">
              <w:rPr>
                <w:rFonts w:ascii="Calibri" w:hAnsi="Calibri" w:cs="Calibri"/>
                <w:shd w:val="clear" w:color="auto" w:fill="FFFFFF"/>
              </w:rPr>
              <w:t xml:space="preserve">Лучше горькая правда, чем красивая ложь                   </w:t>
            </w:r>
          </w:p>
        </w:tc>
      </w:tr>
      <w:tr w:rsidR="00FE622C" w:rsidTr="00860BC6">
        <w:tc>
          <w:tcPr>
            <w:tcW w:w="3190" w:type="dxa"/>
            <w:shd w:val="clear" w:color="auto" w:fill="auto"/>
          </w:tcPr>
          <w:p w:rsidR="00FE622C" w:rsidRPr="00860BC6" w:rsidRDefault="00FE622C" w:rsidP="00860BC6">
            <w:pPr>
              <w:jc w:val="both"/>
              <w:rPr>
                <w:rFonts w:ascii="Calibri" w:hAnsi="Calibri" w:cs="Calibri"/>
              </w:rPr>
            </w:pPr>
            <w:r w:rsidRPr="00860BC6">
              <w:rPr>
                <w:rFonts w:ascii="Calibri" w:hAnsi="Calibri" w:cs="Calibri"/>
                <w:shd w:val="clear" w:color="auto" w:fill="FFFFFF"/>
              </w:rPr>
              <w:t>«Косточка»</w:t>
            </w:r>
          </w:p>
        </w:tc>
        <w:tc>
          <w:tcPr>
            <w:tcW w:w="3190" w:type="dxa"/>
            <w:vMerge/>
            <w:shd w:val="clear" w:color="auto" w:fill="auto"/>
          </w:tcPr>
          <w:p w:rsidR="00FE622C" w:rsidRPr="00860BC6" w:rsidRDefault="00FE622C" w:rsidP="00860BC6">
            <w:pPr>
              <w:jc w:val="both"/>
              <w:rPr>
                <w:rFonts w:ascii="Calibri" w:hAnsi="Calibri" w:cs="Calibri"/>
              </w:rPr>
            </w:pPr>
          </w:p>
        </w:tc>
        <w:tc>
          <w:tcPr>
            <w:tcW w:w="3191" w:type="dxa"/>
            <w:shd w:val="clear" w:color="auto" w:fill="auto"/>
          </w:tcPr>
          <w:p w:rsidR="00FE622C" w:rsidRPr="00860BC6" w:rsidRDefault="00FE622C" w:rsidP="00860BC6">
            <w:pPr>
              <w:jc w:val="both"/>
              <w:rPr>
                <w:rFonts w:ascii="Calibri" w:hAnsi="Calibri" w:cs="Calibri"/>
              </w:rPr>
            </w:pPr>
            <w:r w:rsidRPr="00860BC6">
              <w:rPr>
                <w:rFonts w:ascii="Calibri" w:hAnsi="Calibri" w:cs="Calibri"/>
                <w:lang w:eastAsia="ru-RU"/>
              </w:rPr>
              <w:t xml:space="preserve">Сила ломит всё, а ум силу.                                                 </w:t>
            </w:r>
          </w:p>
        </w:tc>
      </w:tr>
    </w:tbl>
    <w:p w:rsidR="00FE622C" w:rsidRDefault="00FE622C" w:rsidP="00FC2005">
      <w:pPr>
        <w:jc w:val="both"/>
      </w:pPr>
    </w:p>
    <w:p w:rsidR="006F386B" w:rsidRDefault="006F386B" w:rsidP="00FC2005">
      <w:pPr>
        <w:jc w:val="both"/>
      </w:pPr>
    </w:p>
    <w:p w:rsidR="00FE622C" w:rsidRDefault="00FE622C" w:rsidP="00FC2005">
      <w:pPr>
        <w:jc w:val="both"/>
      </w:pPr>
      <w:r>
        <w:t xml:space="preserve">3.Что такое </w:t>
      </w:r>
      <w:proofErr w:type="gramStart"/>
      <w:r>
        <w:t>трилогия ?</w:t>
      </w:r>
      <w:proofErr w:type="gramEnd"/>
      <w:r>
        <w:t xml:space="preserve"> Поставь галочку возле правильного ответа.</w:t>
      </w:r>
    </w:p>
    <w:tbl>
      <w:tblPr>
        <w:tblpPr w:leftFromText="180" w:rightFromText="180" w:vertAnchor="text" w:horzAnchor="page" w:tblpX="2188"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8"/>
        <w:gridCol w:w="1210"/>
      </w:tblGrid>
      <w:tr w:rsidR="00FE622C" w:rsidRPr="008B08F4" w:rsidTr="00FE622C">
        <w:tc>
          <w:tcPr>
            <w:tcW w:w="4568" w:type="dxa"/>
          </w:tcPr>
          <w:p w:rsidR="00FE622C" w:rsidRPr="008B08F4" w:rsidRDefault="00FE622C" w:rsidP="00FE622C">
            <w:pPr>
              <w:jc w:val="both"/>
            </w:pPr>
            <w:r w:rsidRPr="008B08F4">
              <w:lastRenderedPageBreak/>
              <w:t>Прозаическое произведение, в котором изображаются одно или несколько событий жизни героя.</w:t>
            </w:r>
          </w:p>
        </w:tc>
        <w:tc>
          <w:tcPr>
            <w:tcW w:w="1210" w:type="dxa"/>
          </w:tcPr>
          <w:p w:rsidR="00FE622C" w:rsidRPr="008B08F4" w:rsidRDefault="00FE622C" w:rsidP="00FE622C">
            <w:pPr>
              <w:jc w:val="both"/>
            </w:pPr>
          </w:p>
        </w:tc>
      </w:tr>
      <w:tr w:rsidR="00FE622C" w:rsidRPr="008B08F4" w:rsidTr="00FE622C">
        <w:tc>
          <w:tcPr>
            <w:tcW w:w="4568" w:type="dxa"/>
          </w:tcPr>
          <w:p w:rsidR="00FE622C" w:rsidRPr="008B08F4" w:rsidRDefault="00FE622C" w:rsidP="00FE622C">
            <w:pPr>
              <w:jc w:val="both"/>
            </w:pPr>
            <w:r w:rsidRPr="008B08F4">
              <w:t>Три произведения одного автора, объединенные сюжетом или главными героями.</w:t>
            </w:r>
          </w:p>
        </w:tc>
        <w:tc>
          <w:tcPr>
            <w:tcW w:w="1210" w:type="dxa"/>
          </w:tcPr>
          <w:p w:rsidR="00FE622C" w:rsidRPr="008B08F4" w:rsidRDefault="00FE622C" w:rsidP="00FE622C">
            <w:pPr>
              <w:jc w:val="both"/>
            </w:pPr>
          </w:p>
        </w:tc>
      </w:tr>
      <w:tr w:rsidR="00FE622C" w:rsidRPr="008B08F4" w:rsidTr="00FE622C">
        <w:tc>
          <w:tcPr>
            <w:tcW w:w="4568" w:type="dxa"/>
          </w:tcPr>
          <w:p w:rsidR="00FE622C" w:rsidRPr="008B08F4" w:rsidRDefault="00FE622C" w:rsidP="00FE622C">
            <w:pPr>
              <w:jc w:val="both"/>
            </w:pPr>
            <w:r w:rsidRPr="008B08F4">
              <w:t>Произведение, в котором высмеиваются пороки людей. Имеется мораль</w:t>
            </w:r>
          </w:p>
        </w:tc>
        <w:tc>
          <w:tcPr>
            <w:tcW w:w="1210" w:type="dxa"/>
          </w:tcPr>
          <w:p w:rsidR="00FE622C" w:rsidRPr="008B08F4" w:rsidRDefault="00FE622C" w:rsidP="00FE622C">
            <w:pPr>
              <w:jc w:val="both"/>
            </w:pPr>
          </w:p>
        </w:tc>
      </w:tr>
    </w:tbl>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720BED" w:rsidP="00720BED">
      <w:pPr>
        <w:spacing w:line="240" w:lineRule="auto"/>
        <w:rPr>
          <w:sz w:val="24"/>
          <w:szCs w:val="24"/>
          <w:shd w:val="clear" w:color="auto" w:fill="FFFFFF"/>
        </w:rPr>
      </w:pPr>
    </w:p>
    <w:p w:rsidR="00720BED" w:rsidRDefault="002E0025" w:rsidP="00720BED">
      <w:pPr>
        <w:jc w:val="both"/>
        <w:rPr>
          <w:lang w:eastAsia="ru-RU"/>
        </w:rPr>
      </w:pPr>
      <w:r>
        <w:rPr>
          <w:lang w:val="en-US" w:eastAsia="ru-RU"/>
        </w:rPr>
        <w:t xml:space="preserve">VI. </w:t>
      </w:r>
      <w:proofErr w:type="spellStart"/>
      <w:r>
        <w:rPr>
          <w:lang w:val="en-US" w:eastAsia="ru-RU"/>
        </w:rPr>
        <w:t>Внеклассное</w:t>
      </w:r>
      <w:proofErr w:type="spellEnd"/>
      <w:r>
        <w:rPr>
          <w:lang w:val="en-US" w:eastAsia="ru-RU"/>
        </w:rPr>
        <w:t xml:space="preserve"> </w:t>
      </w:r>
      <w:proofErr w:type="spellStart"/>
      <w:r>
        <w:rPr>
          <w:lang w:val="en-US" w:eastAsia="ru-RU"/>
        </w:rPr>
        <w:t>чтение</w:t>
      </w:r>
      <w:proofErr w:type="spellEnd"/>
      <w:r w:rsidR="007C5EC5">
        <w:rPr>
          <w:lang w:eastAsia="ru-RU"/>
        </w:rPr>
        <w:t>.</w:t>
      </w:r>
    </w:p>
    <w:p w:rsidR="007C5EC5" w:rsidRPr="007C5EC5" w:rsidRDefault="007C5EC5" w:rsidP="00720BED">
      <w:pPr>
        <w:jc w:val="both"/>
        <w:rPr>
          <w:lang w:eastAsia="ru-RU"/>
        </w:rPr>
      </w:pPr>
    </w:p>
    <w:p w:rsidR="00720BED" w:rsidRDefault="00720BED" w:rsidP="00720BED">
      <w:pPr>
        <w:jc w:val="both"/>
        <w:rPr>
          <w:lang w:eastAsia="ru-RU"/>
        </w:rPr>
      </w:pPr>
      <w:r w:rsidRPr="00720BED">
        <w:rPr>
          <w:lang w:eastAsia="ru-RU"/>
        </w:rPr>
        <w:t>-Сегодня мы пролистаем ещё некоторые страницы произведений этого писателя.</w:t>
      </w:r>
      <w:r w:rsidR="00744819">
        <w:rPr>
          <w:lang w:eastAsia="ru-RU"/>
        </w:rPr>
        <w:t xml:space="preserve"> </w:t>
      </w:r>
      <w:proofErr w:type="gramStart"/>
      <w:r w:rsidR="00744819">
        <w:rPr>
          <w:lang w:eastAsia="ru-RU"/>
        </w:rPr>
        <w:t xml:space="preserve">( </w:t>
      </w:r>
      <w:r w:rsidR="00744819" w:rsidRPr="00744819">
        <w:rPr>
          <w:b/>
          <w:lang w:eastAsia="ru-RU"/>
        </w:rPr>
        <w:t>СЛАЙД</w:t>
      </w:r>
      <w:proofErr w:type="gramEnd"/>
      <w:r w:rsidR="00744819">
        <w:rPr>
          <w:lang w:eastAsia="ru-RU"/>
        </w:rPr>
        <w:t>) –бюро находок</w:t>
      </w:r>
    </w:p>
    <w:p w:rsidR="00744819" w:rsidRPr="00720BED" w:rsidRDefault="00744819" w:rsidP="00720BED">
      <w:pPr>
        <w:jc w:val="both"/>
        <w:rPr>
          <w:lang w:eastAsia="ru-RU"/>
        </w:rPr>
      </w:pPr>
      <w:proofErr w:type="gramStart"/>
      <w:r>
        <w:rPr>
          <w:lang w:eastAsia="ru-RU"/>
        </w:rPr>
        <w:t xml:space="preserve">( </w:t>
      </w:r>
      <w:r w:rsidRPr="00744819">
        <w:rPr>
          <w:b/>
          <w:lang w:eastAsia="ru-RU"/>
        </w:rPr>
        <w:t>СЛАЙД</w:t>
      </w:r>
      <w:proofErr w:type="gramEnd"/>
      <w:r>
        <w:rPr>
          <w:lang w:eastAsia="ru-RU"/>
        </w:rPr>
        <w:t xml:space="preserve">) Какие </w:t>
      </w:r>
      <w:proofErr w:type="spellStart"/>
      <w:r>
        <w:rPr>
          <w:lang w:eastAsia="ru-RU"/>
        </w:rPr>
        <w:t>пр</w:t>
      </w:r>
      <w:proofErr w:type="spellEnd"/>
      <w:r>
        <w:rPr>
          <w:lang w:eastAsia="ru-RU"/>
        </w:rPr>
        <w:t>-я читали?</w:t>
      </w:r>
    </w:p>
    <w:p w:rsidR="00744819" w:rsidRDefault="00744819" w:rsidP="00720BED">
      <w:pPr>
        <w:spacing w:line="240" w:lineRule="auto"/>
        <w:rPr>
          <w:shd w:val="clear" w:color="auto" w:fill="FFFFFF"/>
        </w:rPr>
      </w:pPr>
      <w:r>
        <w:rPr>
          <w:shd w:val="clear" w:color="auto" w:fill="FFFFFF"/>
        </w:rPr>
        <w:t>(</w:t>
      </w:r>
      <w:r w:rsidRPr="00744819">
        <w:rPr>
          <w:b/>
          <w:lang w:eastAsia="ru-RU"/>
        </w:rPr>
        <w:t>СЛАЙД</w:t>
      </w:r>
      <w:r>
        <w:rPr>
          <w:b/>
          <w:lang w:eastAsia="ru-RU"/>
        </w:rPr>
        <w:t>)</w:t>
      </w:r>
      <w:r w:rsidRPr="00744819">
        <w:rPr>
          <w:lang w:eastAsia="ru-RU"/>
        </w:rPr>
        <w:t xml:space="preserve"> </w:t>
      </w:r>
      <w:r>
        <w:rPr>
          <w:lang w:eastAsia="ru-RU"/>
        </w:rPr>
        <w:t>Найдите лишнее.</w:t>
      </w:r>
    </w:p>
    <w:p w:rsidR="00744819" w:rsidRDefault="00744819" w:rsidP="00720BED">
      <w:pPr>
        <w:spacing w:line="240" w:lineRule="auto"/>
        <w:rPr>
          <w:shd w:val="clear" w:color="auto" w:fill="FFFFFF"/>
        </w:rPr>
      </w:pPr>
    </w:p>
    <w:p w:rsidR="00720BED" w:rsidRPr="00720BED" w:rsidRDefault="00720BED" w:rsidP="00720BED">
      <w:pPr>
        <w:spacing w:line="240" w:lineRule="auto"/>
        <w:rPr>
          <w:lang w:eastAsia="ru-RU"/>
        </w:rPr>
      </w:pPr>
      <w:r>
        <w:rPr>
          <w:shd w:val="clear" w:color="auto" w:fill="FFFFFF"/>
        </w:rPr>
        <w:t>-</w:t>
      </w:r>
      <w:r w:rsidRPr="00720BED">
        <w:rPr>
          <w:shd w:val="clear" w:color="auto" w:fill="FFFFFF"/>
        </w:rPr>
        <w:t xml:space="preserve">Чему учат нас </w:t>
      </w:r>
      <w:r w:rsidRPr="00720BED">
        <w:rPr>
          <w:u w:val="single"/>
          <w:shd w:val="clear" w:color="auto" w:fill="FFFFFF"/>
        </w:rPr>
        <w:t>рассказы</w:t>
      </w:r>
      <w:r w:rsidRPr="00720BED">
        <w:rPr>
          <w:shd w:val="clear" w:color="auto" w:fill="FFFFFF"/>
        </w:rPr>
        <w:t xml:space="preserve"> Л.Н.Толстого?</w:t>
      </w:r>
    </w:p>
    <w:p w:rsidR="00720BED" w:rsidRPr="00720BED" w:rsidRDefault="00720BED" w:rsidP="00720BED">
      <w:pPr>
        <w:spacing w:line="240" w:lineRule="auto"/>
        <w:jc w:val="both"/>
        <w:rPr>
          <w:i/>
          <w:iCs/>
          <w:lang w:eastAsia="ru-RU"/>
        </w:rPr>
      </w:pPr>
      <w:r w:rsidRPr="00720BED">
        <w:rPr>
          <w:i/>
          <w:iCs/>
          <w:shd w:val="clear" w:color="auto" w:fill="FFFFFF"/>
        </w:rPr>
        <w:t>(Его произведения учат добру и справедливости, нравственности.)</w:t>
      </w:r>
      <w:r w:rsidRPr="00720BED">
        <w:rPr>
          <w:i/>
          <w:iCs/>
          <w:lang w:eastAsia="ru-RU"/>
        </w:rPr>
        <w:t xml:space="preserve"> </w:t>
      </w:r>
    </w:p>
    <w:p w:rsidR="00744819" w:rsidRDefault="00744819" w:rsidP="00720BED">
      <w:pPr>
        <w:jc w:val="both"/>
        <w:rPr>
          <w:b/>
          <w:lang w:eastAsia="ru-RU"/>
        </w:rPr>
      </w:pPr>
    </w:p>
    <w:p w:rsidR="006F386B" w:rsidRDefault="00744819" w:rsidP="00720BED">
      <w:pPr>
        <w:jc w:val="both"/>
        <w:rPr>
          <w:b/>
          <w:lang w:eastAsia="ru-RU"/>
        </w:rPr>
      </w:pPr>
      <w:r>
        <w:rPr>
          <w:b/>
          <w:lang w:eastAsia="ru-RU"/>
        </w:rPr>
        <w:t>(</w:t>
      </w:r>
      <w:r w:rsidRPr="00744819">
        <w:rPr>
          <w:b/>
          <w:lang w:eastAsia="ru-RU"/>
        </w:rPr>
        <w:t>СЛАЙД</w:t>
      </w:r>
      <w:r>
        <w:rPr>
          <w:b/>
          <w:lang w:eastAsia="ru-RU"/>
        </w:rPr>
        <w:t>)</w:t>
      </w:r>
    </w:p>
    <w:p w:rsidR="00C53065" w:rsidRDefault="00C53065" w:rsidP="00720BED">
      <w:pPr>
        <w:jc w:val="both"/>
        <w:rPr>
          <w:b/>
          <w:lang w:eastAsia="ru-RU"/>
        </w:rPr>
      </w:pPr>
    </w:p>
    <w:p w:rsidR="00C53065" w:rsidRDefault="00C53065" w:rsidP="00720BED">
      <w:pPr>
        <w:jc w:val="both"/>
        <w:rPr>
          <w:b/>
          <w:lang w:eastAsia="ru-RU"/>
        </w:rPr>
      </w:pPr>
      <w:r>
        <w:rPr>
          <w:b/>
          <w:lang w:eastAsia="ru-RU"/>
        </w:rPr>
        <w:t xml:space="preserve">Итог урока </w:t>
      </w:r>
    </w:p>
    <w:p w:rsidR="00C53065" w:rsidRDefault="00C53065" w:rsidP="00720BED">
      <w:pPr>
        <w:jc w:val="both"/>
        <w:rPr>
          <w:b/>
          <w:lang w:eastAsia="ru-RU"/>
        </w:rPr>
      </w:pPr>
      <w:r>
        <w:rPr>
          <w:b/>
          <w:lang w:eastAsia="ru-RU"/>
        </w:rPr>
        <w:t>О чём говорили?</w:t>
      </w:r>
    </w:p>
    <w:p w:rsidR="00C53065" w:rsidRDefault="00C53065" w:rsidP="00720BED">
      <w:pPr>
        <w:jc w:val="both"/>
        <w:rPr>
          <w:b/>
          <w:lang w:eastAsia="ru-RU"/>
        </w:rPr>
      </w:pPr>
      <w:r>
        <w:rPr>
          <w:b/>
          <w:lang w:eastAsia="ru-RU"/>
        </w:rPr>
        <w:t>Как вам было на уроке, нарисуйте в тетради смайлик вашего настроения</w:t>
      </w:r>
    </w:p>
    <w:p w:rsidR="007604D8" w:rsidRDefault="00C53065" w:rsidP="007604D8">
      <w:pPr>
        <w:spacing w:before="100" w:beforeAutospacing="1" w:after="100" w:afterAutospacing="1" w:line="240" w:lineRule="auto"/>
      </w:pPr>
      <w:r>
        <w:t xml:space="preserve">Кому урок </w:t>
      </w:r>
      <w:proofErr w:type="gramStart"/>
      <w:r>
        <w:t>принес  радость</w:t>
      </w:r>
      <w:proofErr w:type="gramEnd"/>
      <w:r>
        <w:t xml:space="preserve"> общения, наполнил сердца благородными чувствами ?</w:t>
      </w:r>
    </w:p>
    <w:p w:rsidR="007604D8" w:rsidRPr="00A52707" w:rsidRDefault="00953749" w:rsidP="007604D8">
      <w:pPr>
        <w:spacing w:before="100" w:beforeAutospacing="1" w:after="100" w:afterAutospacing="1" w:line="240" w:lineRule="auto"/>
        <w:rPr>
          <w:rFonts w:eastAsia="Times New Roman"/>
          <w:u w:val="single"/>
        </w:rPr>
      </w:pPr>
      <w:r w:rsidRPr="00953749">
        <w:rPr>
          <w:bCs/>
        </w:rPr>
        <w:t xml:space="preserve"> </w:t>
      </w:r>
      <w:r w:rsidR="007604D8" w:rsidRPr="00A52707">
        <w:rPr>
          <w:rFonts w:eastAsia="Times New Roman"/>
          <w:u w:val="single"/>
        </w:rPr>
        <w:t>8.Рефлексия.</w:t>
      </w:r>
    </w:p>
    <w:p w:rsidR="007604D8" w:rsidRPr="001C52AA" w:rsidRDefault="007604D8" w:rsidP="007604D8">
      <w:pPr>
        <w:spacing w:line="240" w:lineRule="auto"/>
        <w:jc w:val="both"/>
        <w:rPr>
          <w:rFonts w:eastAsia="Times New Roman"/>
        </w:rPr>
      </w:pPr>
      <w:r w:rsidRPr="001C52AA">
        <w:rPr>
          <w:rFonts w:eastAsia="Times New Roman"/>
        </w:rPr>
        <w:t>-А теперь прикоснитесь каждый к своему сердцу. Вы слышите его? Всегда ли вы можете заметить боль, радость, печаль других людей?</w:t>
      </w:r>
    </w:p>
    <w:p w:rsidR="007604D8" w:rsidRDefault="007604D8" w:rsidP="007604D8">
      <w:pPr>
        <w:spacing w:line="240" w:lineRule="auto"/>
      </w:pPr>
      <w:r w:rsidRPr="001C52AA">
        <w:t>Мне хочется, чтобы вы  проанализировали свои собственные мысли и поступки Стали мудрее, терпеливее, добрее.</w:t>
      </w:r>
    </w:p>
    <w:p w:rsidR="007604D8" w:rsidRDefault="007604D8" w:rsidP="007604D8">
      <w:pPr>
        <w:spacing w:line="240" w:lineRule="auto"/>
      </w:pPr>
    </w:p>
    <w:p w:rsidR="007604D8" w:rsidRPr="001C52AA" w:rsidRDefault="007604D8" w:rsidP="007604D8">
      <w:pPr>
        <w:spacing w:line="240" w:lineRule="auto"/>
        <w:rPr>
          <w:b/>
        </w:rPr>
      </w:pPr>
      <w:r w:rsidRPr="001C52AA">
        <w:rPr>
          <w:rFonts w:eastAsia="Times New Roman"/>
        </w:rPr>
        <w:t xml:space="preserve"> -Я надеюсь, что герои прочитанных произведений научили нас доброте, состраданию, уважению.</w:t>
      </w:r>
      <w:r>
        <w:rPr>
          <w:rFonts w:eastAsia="Times New Roman"/>
        </w:rPr>
        <w:t xml:space="preserve">  Смайликами </w:t>
      </w:r>
      <w:r w:rsidRPr="001C52AA">
        <w:rPr>
          <w:rFonts w:eastAsia="Times New Roman"/>
        </w:rPr>
        <w:t>отметьте свою работу на уроке.</w:t>
      </w:r>
      <w:r>
        <w:rPr>
          <w:rFonts w:eastAsia="Times New Roman"/>
        </w:rPr>
        <w:t xml:space="preserve"> </w:t>
      </w:r>
      <w:proofErr w:type="gramStart"/>
      <w:r w:rsidRPr="001C52AA">
        <w:rPr>
          <w:rFonts w:eastAsia="Times New Roman"/>
        </w:rPr>
        <w:t>Выберете  то</w:t>
      </w:r>
      <w:proofErr w:type="gramEnd"/>
      <w:r w:rsidRPr="001C52AA">
        <w:rPr>
          <w:rFonts w:eastAsia="Times New Roman"/>
        </w:rPr>
        <w:t>, что соответствует вашему  настроению.</w:t>
      </w:r>
      <w:r>
        <w:rPr>
          <w:rFonts w:eastAsia="Times New Roman"/>
        </w:rPr>
        <w:t>.</w:t>
      </w:r>
    </w:p>
    <w:p w:rsidR="00953749" w:rsidRDefault="00953749" w:rsidP="00720BED">
      <w:pPr>
        <w:jc w:val="both"/>
        <w:rPr>
          <w:bCs/>
        </w:rPr>
      </w:pPr>
    </w:p>
    <w:p w:rsidR="00C53065" w:rsidRDefault="00953749" w:rsidP="00720BED">
      <w:pPr>
        <w:jc w:val="both"/>
        <w:rPr>
          <w:bCs/>
        </w:rPr>
      </w:pPr>
      <w:r w:rsidRPr="00F17070">
        <w:rPr>
          <w:bCs/>
        </w:rPr>
        <w:lastRenderedPageBreak/>
        <w:t xml:space="preserve">- Безусловно, Л. Толстой писал свои произведения не только для того, чтобы рассказать потомкам о том, как жили  в конце 19 – начале 20 веках, но и пробудить в нас лучшие человеческие чувства.    Те чувства, которые воспитывает «Азбука человеческих отношений», цитатой из которой мы закончим сегодняшний урок: </w:t>
      </w:r>
      <w:r w:rsidRPr="00F17070">
        <w:rPr>
          <w:b/>
          <w:bCs/>
          <w:i/>
          <w:iCs/>
        </w:rPr>
        <w:t xml:space="preserve">«Во всем, как хотите, чтобы с вами                  поступали </w:t>
      </w:r>
      <w:proofErr w:type="gramStart"/>
      <w:r w:rsidRPr="00F17070">
        <w:rPr>
          <w:b/>
          <w:bCs/>
          <w:i/>
          <w:iCs/>
        </w:rPr>
        <w:t>люди,  так</w:t>
      </w:r>
      <w:proofErr w:type="gramEnd"/>
      <w:r w:rsidRPr="00F17070">
        <w:rPr>
          <w:b/>
          <w:bCs/>
          <w:i/>
          <w:iCs/>
        </w:rPr>
        <w:t xml:space="preserve"> поступайте и  вы    с ними.» </w:t>
      </w:r>
      <w:r w:rsidRPr="00F17070">
        <w:rPr>
          <w:bCs/>
        </w:rPr>
        <w:t xml:space="preserve">    </w:t>
      </w:r>
    </w:p>
    <w:p w:rsidR="007604D8" w:rsidRDefault="007604D8" w:rsidP="00720BED">
      <w:pPr>
        <w:jc w:val="both"/>
        <w:rPr>
          <w:bCs/>
        </w:rPr>
      </w:pPr>
    </w:p>
    <w:p w:rsidR="007604D8" w:rsidRDefault="007604D8" w:rsidP="007604D8">
      <w:pPr>
        <w:spacing w:line="240" w:lineRule="auto"/>
        <w:jc w:val="both"/>
        <w:rPr>
          <w:b/>
          <w:bCs/>
        </w:rPr>
      </w:pPr>
      <w:r w:rsidRPr="00A52707">
        <w:rPr>
          <w:b/>
          <w:bCs/>
        </w:rPr>
        <w:t>По всей стране установлено много памятников Льву Толстому, отрыто большое количество музеев. Не одно поколение помнит и любит этого замечательного человека. И наши бабушки с дедушками, мамы с папами, мы с вами, а также наши дети и внуки читают, и будут читать произведения Льва Николаевича Толстого, и учиться добру, любви, почитанию взрослых</w:t>
      </w:r>
      <w:r>
        <w:rPr>
          <w:b/>
          <w:bCs/>
        </w:rPr>
        <w:t>.</w:t>
      </w:r>
    </w:p>
    <w:p w:rsidR="007604D8" w:rsidRDefault="007604D8" w:rsidP="007604D8">
      <w:pPr>
        <w:spacing w:line="240" w:lineRule="auto"/>
        <w:jc w:val="both"/>
        <w:rPr>
          <w:b/>
          <w:bCs/>
        </w:rPr>
      </w:pPr>
    </w:p>
    <w:p w:rsidR="007604D8" w:rsidRPr="00A52707" w:rsidRDefault="007604D8" w:rsidP="007604D8">
      <w:pPr>
        <w:spacing w:line="240" w:lineRule="auto"/>
        <w:jc w:val="both"/>
        <w:rPr>
          <w:b/>
          <w:bCs/>
        </w:rPr>
      </w:pPr>
      <w:r w:rsidRPr="00A52707">
        <w:rPr>
          <w:b/>
          <w:bCs/>
        </w:rPr>
        <w:t xml:space="preserve">- Имея большую семью, потомки великого писателя живут в наши дни по всему миру, некоторые достигли определённой известности, есть даже продолжатели его дела. Это Татьяна Толстая – писательница, Пётр Толстой – ведущий первого канала, журналист, Фёкла (Анна) Толстая – ведущая телевидения </w:t>
      </w:r>
      <w:r w:rsidRPr="00A52707">
        <w:rPr>
          <w:b/>
          <w:i/>
        </w:rPr>
        <w:t>(</w:t>
      </w:r>
      <w:proofErr w:type="gramStart"/>
      <w:r w:rsidRPr="00A52707">
        <w:t xml:space="preserve">Слайд </w:t>
      </w:r>
      <w:r w:rsidRPr="00A52707">
        <w:rPr>
          <w:b/>
          <w:i/>
        </w:rPr>
        <w:t>)</w:t>
      </w:r>
      <w:proofErr w:type="gramEnd"/>
      <w:r w:rsidRPr="00A52707">
        <w:rPr>
          <w:b/>
          <w:i/>
        </w:rPr>
        <w:t>.</w:t>
      </w:r>
      <w:r w:rsidRPr="00A52707">
        <w:rPr>
          <w:b/>
        </w:rPr>
        <w:t xml:space="preserve"> </w:t>
      </w:r>
      <w:r w:rsidRPr="00A52707">
        <w:rPr>
          <w:b/>
          <w:bCs/>
        </w:rPr>
        <w:t>Потомки писателя гордятся принадлежностью к роду Толстых. Они следят за памятниками и музейными комплексами. В день рождения Льва Николаевича родственники изо всех уголков мира приезжают в Ясную поляну, таким образом,  многие  годы, почитая талант своего великого предка.</w:t>
      </w:r>
    </w:p>
    <w:p w:rsidR="007604D8" w:rsidRDefault="007604D8" w:rsidP="00720BED">
      <w:pPr>
        <w:jc w:val="both"/>
      </w:pPr>
    </w:p>
    <w:sectPr w:rsidR="007604D8" w:rsidSect="00730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57934"/>
    <w:multiLevelType w:val="hybridMultilevel"/>
    <w:tmpl w:val="FB98BB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005"/>
    <w:rsid w:val="00072521"/>
    <w:rsid w:val="00132353"/>
    <w:rsid w:val="00195020"/>
    <w:rsid w:val="001A670B"/>
    <w:rsid w:val="00236104"/>
    <w:rsid w:val="002E0025"/>
    <w:rsid w:val="002E47B7"/>
    <w:rsid w:val="00311CDA"/>
    <w:rsid w:val="00337BB2"/>
    <w:rsid w:val="00375407"/>
    <w:rsid w:val="003763AE"/>
    <w:rsid w:val="003A40C2"/>
    <w:rsid w:val="003E2782"/>
    <w:rsid w:val="003E5BA6"/>
    <w:rsid w:val="004004C3"/>
    <w:rsid w:val="004245A3"/>
    <w:rsid w:val="004524CA"/>
    <w:rsid w:val="004E59A0"/>
    <w:rsid w:val="004F6A1B"/>
    <w:rsid w:val="005757A3"/>
    <w:rsid w:val="00613E3E"/>
    <w:rsid w:val="00643509"/>
    <w:rsid w:val="006C28F4"/>
    <w:rsid w:val="006D0D04"/>
    <w:rsid w:val="006E1BCA"/>
    <w:rsid w:val="006F386B"/>
    <w:rsid w:val="00720BED"/>
    <w:rsid w:val="00730883"/>
    <w:rsid w:val="00744819"/>
    <w:rsid w:val="00752DA8"/>
    <w:rsid w:val="0075708D"/>
    <w:rsid w:val="007604D8"/>
    <w:rsid w:val="007C5EC5"/>
    <w:rsid w:val="007D319F"/>
    <w:rsid w:val="007E30A8"/>
    <w:rsid w:val="007E7DF0"/>
    <w:rsid w:val="0084526F"/>
    <w:rsid w:val="00860BC6"/>
    <w:rsid w:val="0087645F"/>
    <w:rsid w:val="008B08F4"/>
    <w:rsid w:val="008D3BB2"/>
    <w:rsid w:val="008F75AF"/>
    <w:rsid w:val="00903DC1"/>
    <w:rsid w:val="0092211B"/>
    <w:rsid w:val="00953749"/>
    <w:rsid w:val="0099207B"/>
    <w:rsid w:val="009A227C"/>
    <w:rsid w:val="009A27B1"/>
    <w:rsid w:val="00A52707"/>
    <w:rsid w:val="00A60D0E"/>
    <w:rsid w:val="00AC5BDF"/>
    <w:rsid w:val="00B755BD"/>
    <w:rsid w:val="00B97FEE"/>
    <w:rsid w:val="00BB4960"/>
    <w:rsid w:val="00C53065"/>
    <w:rsid w:val="00DA2B56"/>
    <w:rsid w:val="00EA77A5"/>
    <w:rsid w:val="00EE369E"/>
    <w:rsid w:val="00EE5F2F"/>
    <w:rsid w:val="00F15BFB"/>
    <w:rsid w:val="00F26C89"/>
    <w:rsid w:val="00F31FFB"/>
    <w:rsid w:val="00F97C98"/>
    <w:rsid w:val="00FC1926"/>
    <w:rsid w:val="00FC2005"/>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B15A36-5F73-4649-A3D2-CFB6D84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883"/>
    <w:pPr>
      <w:spacing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C2005"/>
    <w:rPr>
      <w:rFonts w:ascii="Calibri" w:hAnsi="Calibri" w:cs="Calibri"/>
      <w:sz w:val="22"/>
      <w:szCs w:val="22"/>
      <w:lang w:eastAsia="en-US"/>
    </w:rPr>
  </w:style>
  <w:style w:type="character" w:customStyle="1" w:styleId="BodyTextChar">
    <w:name w:val="Body Text Char"/>
    <w:uiPriority w:val="99"/>
    <w:locked/>
    <w:rsid w:val="004245A3"/>
    <w:rPr>
      <w:spacing w:val="8"/>
      <w:sz w:val="17"/>
      <w:szCs w:val="17"/>
      <w:shd w:val="clear" w:color="auto" w:fill="FFFFFF"/>
    </w:rPr>
  </w:style>
  <w:style w:type="paragraph" w:styleId="a4">
    <w:name w:val="Body Text"/>
    <w:basedOn w:val="a"/>
    <w:link w:val="a5"/>
    <w:uiPriority w:val="99"/>
    <w:rsid w:val="004245A3"/>
    <w:pPr>
      <w:shd w:val="clear" w:color="auto" w:fill="FFFFFF"/>
      <w:spacing w:before="180" w:line="206" w:lineRule="exact"/>
    </w:pPr>
    <w:rPr>
      <w:spacing w:val="8"/>
      <w:sz w:val="17"/>
      <w:szCs w:val="17"/>
      <w:lang w:eastAsia="ru-RU"/>
    </w:rPr>
  </w:style>
  <w:style w:type="character" w:customStyle="1" w:styleId="BodyTextChar1">
    <w:name w:val="Body Text Char1"/>
    <w:uiPriority w:val="99"/>
    <w:semiHidden/>
    <w:locked/>
    <w:rsid w:val="00903DC1"/>
    <w:rPr>
      <w:sz w:val="28"/>
      <w:szCs w:val="28"/>
      <w:lang w:eastAsia="en-US"/>
    </w:rPr>
  </w:style>
  <w:style w:type="character" w:customStyle="1" w:styleId="a5">
    <w:name w:val="Основной текст Знак"/>
    <w:basedOn w:val="a0"/>
    <w:link w:val="a4"/>
    <w:uiPriority w:val="99"/>
    <w:semiHidden/>
    <w:locked/>
    <w:rsid w:val="004245A3"/>
  </w:style>
  <w:style w:type="table" w:styleId="a6">
    <w:name w:val="Table Grid"/>
    <w:basedOn w:val="a1"/>
    <w:uiPriority w:val="99"/>
    <w:rsid w:val="009A227C"/>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99"/>
    <w:qFormat/>
    <w:rsid w:val="0092211B"/>
    <w:pPr>
      <w:spacing w:after="200"/>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7</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Романов</Company>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Татьяна</cp:lastModifiedBy>
  <cp:revision>31</cp:revision>
  <cp:lastPrinted>2016-10-25T15:31:00Z</cp:lastPrinted>
  <dcterms:created xsi:type="dcterms:W3CDTF">2016-10-25T12:50:00Z</dcterms:created>
  <dcterms:modified xsi:type="dcterms:W3CDTF">2016-10-28T19:47:00Z</dcterms:modified>
</cp:coreProperties>
</file>